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86E" w:rsidRPr="00FF05AD" w:rsidRDefault="00F1186E" w:rsidP="00F1186E">
      <w:pPr>
        <w:spacing w:line="240" w:lineRule="exact"/>
        <w:jc w:val="center"/>
        <w:rPr>
          <w:b/>
          <w:color w:val="FFFFFF" w:themeColor="background1"/>
          <w:sz w:val="28"/>
          <w:szCs w:val="28"/>
        </w:rPr>
      </w:pPr>
      <w:r w:rsidRPr="00FF05AD">
        <w:rPr>
          <w:b/>
          <w:color w:val="FFFFFF" w:themeColor="background1"/>
          <w:sz w:val="28"/>
          <w:szCs w:val="28"/>
        </w:rPr>
        <w:t xml:space="preserve">                                                                                                     ПРОЕКТ </w:t>
      </w:r>
    </w:p>
    <w:p w:rsidR="00F1186E" w:rsidRDefault="00F1186E" w:rsidP="00F1186E">
      <w:pPr>
        <w:spacing w:line="240" w:lineRule="exact"/>
        <w:jc w:val="center"/>
        <w:rPr>
          <w:b/>
          <w:sz w:val="28"/>
          <w:szCs w:val="28"/>
        </w:rPr>
      </w:pPr>
    </w:p>
    <w:p w:rsidR="00F1186E" w:rsidRDefault="00F1186E" w:rsidP="00F1186E">
      <w:pPr>
        <w:spacing w:line="240" w:lineRule="exact"/>
        <w:jc w:val="center"/>
        <w:rPr>
          <w:b/>
          <w:sz w:val="28"/>
          <w:szCs w:val="28"/>
        </w:rPr>
      </w:pPr>
    </w:p>
    <w:p w:rsidR="00F1186E" w:rsidRDefault="00F1186E" w:rsidP="00F1186E">
      <w:pPr>
        <w:spacing w:line="240" w:lineRule="exact"/>
        <w:jc w:val="center"/>
        <w:rPr>
          <w:b/>
          <w:sz w:val="28"/>
          <w:szCs w:val="28"/>
        </w:rPr>
      </w:pPr>
    </w:p>
    <w:p w:rsidR="00F1186E" w:rsidRDefault="00F1186E" w:rsidP="00F1186E">
      <w:pPr>
        <w:spacing w:line="240" w:lineRule="exact"/>
        <w:jc w:val="center"/>
        <w:rPr>
          <w:b/>
          <w:sz w:val="27"/>
          <w:szCs w:val="27"/>
        </w:rPr>
      </w:pPr>
    </w:p>
    <w:p w:rsidR="00F1186E" w:rsidRDefault="00F1186E" w:rsidP="00F1186E">
      <w:pPr>
        <w:spacing w:line="240" w:lineRule="exact"/>
        <w:jc w:val="center"/>
        <w:rPr>
          <w:b/>
          <w:sz w:val="27"/>
          <w:szCs w:val="27"/>
        </w:rPr>
      </w:pPr>
    </w:p>
    <w:p w:rsidR="00F1186E" w:rsidRDefault="00F1186E" w:rsidP="00F1186E">
      <w:pPr>
        <w:spacing w:line="240" w:lineRule="exact"/>
        <w:jc w:val="center"/>
        <w:rPr>
          <w:b/>
          <w:sz w:val="27"/>
          <w:szCs w:val="27"/>
        </w:rPr>
      </w:pPr>
    </w:p>
    <w:p w:rsidR="00F1186E" w:rsidRDefault="00F1186E" w:rsidP="00F1186E">
      <w:pPr>
        <w:spacing w:line="240" w:lineRule="exact"/>
        <w:jc w:val="center"/>
        <w:rPr>
          <w:b/>
          <w:sz w:val="27"/>
          <w:szCs w:val="27"/>
        </w:rPr>
      </w:pPr>
    </w:p>
    <w:p w:rsidR="00F1186E" w:rsidRDefault="00F1186E" w:rsidP="00F1186E">
      <w:pPr>
        <w:spacing w:line="240" w:lineRule="exact"/>
        <w:jc w:val="center"/>
        <w:rPr>
          <w:b/>
          <w:sz w:val="27"/>
          <w:szCs w:val="27"/>
        </w:rPr>
      </w:pPr>
    </w:p>
    <w:p w:rsidR="00F1186E" w:rsidRDefault="00F1186E" w:rsidP="00F1186E">
      <w:pPr>
        <w:spacing w:line="240" w:lineRule="exact"/>
        <w:jc w:val="center"/>
        <w:rPr>
          <w:b/>
          <w:sz w:val="27"/>
          <w:szCs w:val="27"/>
        </w:rPr>
      </w:pPr>
    </w:p>
    <w:p w:rsidR="00F1186E" w:rsidRDefault="00F1186E" w:rsidP="00F1186E">
      <w:pPr>
        <w:spacing w:line="240" w:lineRule="exact"/>
        <w:jc w:val="center"/>
        <w:rPr>
          <w:b/>
          <w:sz w:val="27"/>
          <w:szCs w:val="27"/>
        </w:rPr>
      </w:pPr>
    </w:p>
    <w:p w:rsidR="00F1186E" w:rsidRDefault="00F1186E" w:rsidP="00F1186E">
      <w:pPr>
        <w:spacing w:line="240" w:lineRule="exact"/>
        <w:jc w:val="center"/>
        <w:rPr>
          <w:b/>
          <w:sz w:val="27"/>
          <w:szCs w:val="27"/>
        </w:rPr>
      </w:pPr>
    </w:p>
    <w:p w:rsidR="00F1186E" w:rsidRDefault="00F1186E" w:rsidP="00F1186E">
      <w:pPr>
        <w:spacing w:line="240" w:lineRule="exact"/>
        <w:jc w:val="center"/>
        <w:rPr>
          <w:b/>
          <w:sz w:val="27"/>
          <w:szCs w:val="27"/>
        </w:rPr>
      </w:pPr>
    </w:p>
    <w:p w:rsidR="00F1186E" w:rsidRDefault="00F1186E" w:rsidP="00F1186E">
      <w:pPr>
        <w:spacing w:line="240" w:lineRule="exact"/>
        <w:jc w:val="center"/>
        <w:rPr>
          <w:b/>
          <w:sz w:val="27"/>
          <w:szCs w:val="27"/>
        </w:rPr>
      </w:pPr>
    </w:p>
    <w:p w:rsidR="00F1186E" w:rsidRDefault="00F1186E" w:rsidP="00F1186E">
      <w:pPr>
        <w:pStyle w:val="a3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bookmarkStart w:id="0" w:name="_Hlk168503696"/>
      <w:r w:rsidRPr="000613BD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в</w:t>
      </w:r>
      <w:r w:rsidRPr="000613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Положение о </w:t>
      </w:r>
      <w:r w:rsidRPr="00A94EF7">
        <w:rPr>
          <w:b/>
          <w:sz w:val="28"/>
          <w:szCs w:val="28"/>
        </w:rPr>
        <w:t>комиссиях по соблюдению требований к служебному поведению федеральных государственных служащих и иных работников органов и организаций прокуратуры Российской Федерации и урегулированию конфликта интересов</w:t>
      </w:r>
      <w:r>
        <w:rPr>
          <w:b/>
          <w:sz w:val="28"/>
          <w:szCs w:val="28"/>
        </w:rPr>
        <w:t xml:space="preserve">, утвержденное </w:t>
      </w:r>
      <w:r w:rsidRPr="000613BD">
        <w:rPr>
          <w:b/>
          <w:sz w:val="28"/>
          <w:szCs w:val="28"/>
        </w:rPr>
        <w:t>приказ</w:t>
      </w:r>
      <w:r>
        <w:rPr>
          <w:b/>
          <w:sz w:val="28"/>
          <w:szCs w:val="28"/>
        </w:rPr>
        <w:t>ом</w:t>
      </w:r>
      <w:r w:rsidRPr="000613BD">
        <w:rPr>
          <w:b/>
          <w:sz w:val="28"/>
          <w:szCs w:val="28"/>
        </w:rPr>
        <w:t xml:space="preserve"> Генерального прокурора </w:t>
      </w:r>
      <w:r w:rsidRPr="000613BD">
        <w:rPr>
          <w:b/>
          <w:sz w:val="28"/>
          <w:szCs w:val="28"/>
        </w:rPr>
        <w:br/>
        <w:t xml:space="preserve">Российской Федерации </w:t>
      </w:r>
      <w:r w:rsidRPr="000613BD">
        <w:rPr>
          <w:rFonts w:eastAsiaTheme="minorHAnsi"/>
          <w:b/>
          <w:sz w:val="28"/>
          <w:szCs w:val="28"/>
          <w:lang w:eastAsia="en-US"/>
        </w:rPr>
        <w:t>от 02.08.2022 № 420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F1186E" w:rsidRDefault="00F1186E" w:rsidP="00F118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bookmarkEnd w:id="0"/>
    <w:p w:rsidR="00F1186E" w:rsidRPr="00F1186E" w:rsidRDefault="00F1186E" w:rsidP="00F1186E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67D51">
        <w:rPr>
          <w:sz w:val="28"/>
          <w:szCs w:val="28"/>
        </w:rPr>
        <w:t xml:space="preserve"> связи с изданием </w:t>
      </w:r>
      <w:r>
        <w:rPr>
          <w:sz w:val="28"/>
          <w:szCs w:val="28"/>
        </w:rPr>
        <w:t>У</w:t>
      </w:r>
      <w:r w:rsidRPr="00867D51">
        <w:rPr>
          <w:sz w:val="28"/>
          <w:szCs w:val="28"/>
        </w:rPr>
        <w:t xml:space="preserve">каза Президента Российской Федерации </w:t>
      </w:r>
      <w:r>
        <w:rPr>
          <w:sz w:val="28"/>
          <w:szCs w:val="28"/>
        </w:rPr>
        <w:br/>
      </w:r>
      <w:r w:rsidRPr="00867D51">
        <w:rPr>
          <w:sz w:val="28"/>
          <w:szCs w:val="28"/>
        </w:rPr>
        <w:t xml:space="preserve">от </w:t>
      </w:r>
      <w:r>
        <w:rPr>
          <w:sz w:val="28"/>
          <w:szCs w:val="28"/>
        </w:rPr>
        <w:t>09.07.2025</w:t>
      </w:r>
      <w:r w:rsidRPr="00867D5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67D51">
        <w:rPr>
          <w:sz w:val="28"/>
          <w:szCs w:val="28"/>
        </w:rPr>
        <w:t xml:space="preserve"> </w:t>
      </w:r>
      <w:r>
        <w:rPr>
          <w:sz w:val="28"/>
          <w:szCs w:val="28"/>
        </w:rPr>
        <w:t>465 «</w:t>
      </w:r>
      <w:r w:rsidRPr="00867D51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Положение о комиссиях </w:t>
      </w:r>
      <w:r>
        <w:rPr>
          <w:sz w:val="28"/>
          <w:szCs w:val="28"/>
        </w:rPr>
        <w:br/>
        <w:t xml:space="preserve">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</w:t>
      </w:r>
      <w:r>
        <w:rPr>
          <w:sz w:val="28"/>
          <w:szCs w:val="28"/>
        </w:rPr>
        <w:br/>
        <w:t>№ 821</w:t>
      </w:r>
      <w:r w:rsidRPr="00F90208">
        <w:rPr>
          <w:spacing w:val="-5"/>
          <w:kern w:val="28"/>
          <w:sz w:val="28"/>
          <w:szCs w:val="28"/>
        </w:rPr>
        <w:t>»</w:t>
      </w:r>
      <w:r w:rsidRPr="0059084E">
        <w:rPr>
          <w:spacing w:val="-5"/>
          <w:kern w:val="28"/>
          <w:sz w:val="28"/>
          <w:szCs w:val="28"/>
        </w:rPr>
        <w:t>,</w:t>
      </w:r>
      <w:r>
        <w:rPr>
          <w:spacing w:val="-5"/>
          <w:kern w:val="28"/>
          <w:sz w:val="28"/>
          <w:szCs w:val="28"/>
        </w:rPr>
        <w:t xml:space="preserve"> руководствуясь пунктом 1 статьи 17 </w:t>
      </w:r>
      <w:r w:rsidRPr="00F1186E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br/>
        <w:t>«</w:t>
      </w:r>
      <w:r w:rsidRPr="00F1186E">
        <w:rPr>
          <w:sz w:val="28"/>
          <w:szCs w:val="28"/>
        </w:rPr>
        <w:t>О прокуратуре Российской Федерации</w:t>
      </w:r>
      <w:r>
        <w:rPr>
          <w:sz w:val="28"/>
          <w:szCs w:val="28"/>
        </w:rPr>
        <w:t>»,</w:t>
      </w:r>
    </w:p>
    <w:p w:rsidR="00F1186E" w:rsidRPr="0059084E" w:rsidRDefault="00F1186E" w:rsidP="00F1186E">
      <w:pPr>
        <w:jc w:val="both"/>
        <w:rPr>
          <w:spacing w:val="-5"/>
          <w:kern w:val="28"/>
          <w:sz w:val="28"/>
          <w:szCs w:val="28"/>
        </w:rPr>
      </w:pPr>
    </w:p>
    <w:p w:rsidR="00F1186E" w:rsidRPr="0059084E" w:rsidRDefault="00F1186E" w:rsidP="00F1186E">
      <w:pPr>
        <w:spacing w:line="240" w:lineRule="exact"/>
        <w:ind w:firstLine="851"/>
        <w:rPr>
          <w:b/>
          <w:spacing w:val="-5"/>
          <w:kern w:val="28"/>
          <w:sz w:val="28"/>
          <w:szCs w:val="28"/>
        </w:rPr>
      </w:pPr>
      <w:r>
        <w:rPr>
          <w:b/>
          <w:spacing w:val="-5"/>
          <w:kern w:val="28"/>
          <w:sz w:val="28"/>
          <w:szCs w:val="28"/>
        </w:rPr>
        <w:t xml:space="preserve">                                       </w:t>
      </w:r>
      <w:r w:rsidRPr="0059084E">
        <w:rPr>
          <w:b/>
          <w:spacing w:val="-5"/>
          <w:kern w:val="28"/>
          <w:sz w:val="28"/>
          <w:szCs w:val="28"/>
        </w:rPr>
        <w:t>П Р И К А З Ы В А Ю:</w:t>
      </w:r>
    </w:p>
    <w:p w:rsidR="00F1186E" w:rsidRPr="0059084E" w:rsidRDefault="00F1186E" w:rsidP="00F1186E">
      <w:pPr>
        <w:ind w:firstLine="851"/>
        <w:jc w:val="both"/>
        <w:rPr>
          <w:spacing w:val="-5"/>
          <w:kern w:val="28"/>
          <w:sz w:val="28"/>
          <w:szCs w:val="28"/>
        </w:rPr>
      </w:pPr>
    </w:p>
    <w:p w:rsidR="00F1186E" w:rsidRDefault="00F1186E" w:rsidP="00F1186E">
      <w:pPr>
        <w:pStyle w:val="a3"/>
        <w:tabs>
          <w:tab w:val="left" w:pos="709"/>
        </w:tabs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pacing w:val="-5"/>
          <w:kern w:val="28"/>
          <w:sz w:val="28"/>
          <w:szCs w:val="28"/>
        </w:rPr>
        <w:t xml:space="preserve">  </w:t>
      </w:r>
      <w:r w:rsidRPr="000574CA">
        <w:rPr>
          <w:spacing w:val="-5"/>
          <w:kern w:val="28"/>
          <w:sz w:val="28"/>
          <w:szCs w:val="28"/>
        </w:rPr>
        <w:t>1. В</w:t>
      </w:r>
      <w:r>
        <w:rPr>
          <w:spacing w:val="-5"/>
          <w:kern w:val="28"/>
          <w:sz w:val="28"/>
          <w:szCs w:val="28"/>
        </w:rPr>
        <w:t xml:space="preserve">нести в </w:t>
      </w:r>
      <w:r w:rsidRPr="000574CA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0574CA">
        <w:rPr>
          <w:sz w:val="28"/>
          <w:szCs w:val="28"/>
        </w:rPr>
        <w:t xml:space="preserve"> о комиссиях по соблюдению требований </w:t>
      </w:r>
      <w:r>
        <w:rPr>
          <w:sz w:val="28"/>
          <w:szCs w:val="28"/>
        </w:rPr>
        <w:br/>
      </w:r>
      <w:r w:rsidRPr="000574CA">
        <w:rPr>
          <w:sz w:val="28"/>
          <w:szCs w:val="28"/>
        </w:rPr>
        <w:t xml:space="preserve">к служебному поведению федеральных государственных служащих </w:t>
      </w:r>
      <w:r>
        <w:rPr>
          <w:sz w:val="28"/>
          <w:szCs w:val="28"/>
        </w:rPr>
        <w:br/>
      </w:r>
      <w:r w:rsidRPr="000574CA">
        <w:rPr>
          <w:sz w:val="28"/>
          <w:szCs w:val="28"/>
        </w:rPr>
        <w:t>и иных работников органов и организаций прокуратуры Российской Федерации и урегулированию конфликта интересов, утвержденн</w:t>
      </w:r>
      <w:r>
        <w:rPr>
          <w:sz w:val="28"/>
          <w:szCs w:val="28"/>
        </w:rPr>
        <w:t>ое</w:t>
      </w:r>
      <w:r w:rsidRPr="000574CA">
        <w:rPr>
          <w:sz w:val="28"/>
          <w:szCs w:val="28"/>
        </w:rPr>
        <w:t xml:space="preserve"> приказом Генерального прокурора Российской Федерации </w:t>
      </w:r>
      <w:r w:rsidRPr="000574CA">
        <w:rPr>
          <w:rFonts w:eastAsiaTheme="minorHAnsi"/>
          <w:sz w:val="28"/>
          <w:szCs w:val="28"/>
          <w:lang w:eastAsia="en-US"/>
        </w:rPr>
        <w:t>от 02.08.2022 № 420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br/>
      </w:r>
      <w:r w:rsidRPr="004A17E0">
        <w:rPr>
          <w:rFonts w:eastAsiaTheme="minorHAnsi"/>
          <w:sz w:val="28"/>
          <w:szCs w:val="28"/>
          <w:lang w:eastAsia="en-US"/>
        </w:rPr>
        <w:t>«</w:t>
      </w:r>
      <w:r w:rsidRPr="004A17E0">
        <w:rPr>
          <w:sz w:val="28"/>
          <w:szCs w:val="28"/>
        </w:rPr>
        <w:t xml:space="preserve">О комиссиях по соблюдению требований к служебному поведению федеральных государственных служащих и иных работников органов </w:t>
      </w:r>
      <w:r>
        <w:rPr>
          <w:sz w:val="28"/>
          <w:szCs w:val="28"/>
        </w:rPr>
        <w:br/>
      </w:r>
      <w:r w:rsidRPr="004A17E0">
        <w:rPr>
          <w:sz w:val="28"/>
          <w:szCs w:val="28"/>
        </w:rPr>
        <w:t>и организаций прокуратуры Российской Федерации и урегулированию конфликта интересов</w:t>
      </w:r>
      <w:r>
        <w:rPr>
          <w:sz w:val="28"/>
          <w:szCs w:val="28"/>
        </w:rPr>
        <w:t>», следующие изменения</w:t>
      </w:r>
      <w:r>
        <w:rPr>
          <w:rFonts w:eastAsiaTheme="minorHAnsi"/>
          <w:sz w:val="28"/>
          <w:szCs w:val="28"/>
          <w:lang w:eastAsia="en-US"/>
        </w:rPr>
        <w:t>:</w:t>
      </w:r>
      <w:r w:rsidRPr="000574CA">
        <w:rPr>
          <w:rFonts w:eastAsiaTheme="minorHAnsi"/>
          <w:sz w:val="28"/>
          <w:szCs w:val="28"/>
          <w:lang w:eastAsia="en-US"/>
        </w:rPr>
        <w:t xml:space="preserve"> </w:t>
      </w:r>
    </w:p>
    <w:p w:rsidR="00F1186E" w:rsidRPr="0028033F" w:rsidRDefault="00F1186E" w:rsidP="00F1186E">
      <w:pPr>
        <w:pStyle w:val="a3"/>
        <w:spacing w:before="0" w:beforeAutospacing="0" w:after="0" w:afterAutospacing="0" w:line="288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в абзаце втором подпункта «а» пункта 2.2 слова «в абзаце четвертом» заменить словами «в абзацах четвертом и шестом»;</w:t>
      </w:r>
    </w:p>
    <w:p w:rsidR="00FA6E9F" w:rsidRDefault="00F1186E" w:rsidP="00F118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bookmarkStart w:id="1" w:name="_Hlk167715282"/>
      <w:r>
        <w:rPr>
          <w:rFonts w:eastAsiaTheme="minorHAnsi"/>
          <w:sz w:val="28"/>
          <w:szCs w:val="28"/>
          <w:lang w:eastAsia="en-US"/>
        </w:rPr>
        <w:t xml:space="preserve"> б) </w:t>
      </w:r>
      <w:r w:rsidR="006D7C0C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пункт</w:t>
      </w:r>
      <w:r w:rsidR="006D7C0C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2.7</w:t>
      </w:r>
      <w:r w:rsidR="00FA6E9F">
        <w:rPr>
          <w:rFonts w:eastAsiaTheme="minorHAnsi"/>
          <w:sz w:val="28"/>
          <w:szCs w:val="28"/>
          <w:lang w:eastAsia="en-US"/>
        </w:rPr>
        <w:t>:</w:t>
      </w:r>
    </w:p>
    <w:p w:rsidR="00F1186E" w:rsidRDefault="00FA6E9F" w:rsidP="00FA6E9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абзац третий</w:t>
      </w:r>
      <w:r w:rsidR="00F1186E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F1186E" w:rsidRPr="006A59A0" w:rsidRDefault="00F1186E" w:rsidP="00F1186E">
      <w:pPr>
        <w:pStyle w:val="a3"/>
        <w:tabs>
          <w:tab w:val="left" w:pos="709"/>
        </w:tabs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2" w:name="_Hlk167782375"/>
      <w:r>
        <w:rPr>
          <w:rFonts w:eastAsiaTheme="minorHAnsi"/>
          <w:sz w:val="28"/>
          <w:szCs w:val="28"/>
          <w:lang w:eastAsia="en-US"/>
        </w:rPr>
        <w:t xml:space="preserve">  </w:t>
      </w:r>
      <w:r w:rsidRPr="006A59A0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представитель (представители) научных организаций </w:t>
      </w:r>
      <w:r>
        <w:rPr>
          <w:rFonts w:eastAsiaTheme="minorHAnsi"/>
          <w:sz w:val="28"/>
          <w:szCs w:val="28"/>
          <w:lang w:eastAsia="en-US"/>
        </w:rPr>
        <w:br/>
        <w:t xml:space="preserve">и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</w:t>
      </w:r>
      <w:r>
        <w:rPr>
          <w:rFonts w:eastAsiaTheme="minorHAnsi"/>
          <w:sz w:val="28"/>
          <w:szCs w:val="28"/>
          <w:lang w:eastAsia="en-US"/>
        </w:rPr>
        <w:br/>
        <w:t>с государственной службой</w:t>
      </w:r>
      <w:r w:rsidR="00FA6E9F">
        <w:rPr>
          <w:rFonts w:eastAsiaTheme="minorHAnsi"/>
          <w:sz w:val="28"/>
          <w:szCs w:val="28"/>
          <w:lang w:eastAsia="en-US"/>
        </w:rPr>
        <w:t>.</w:t>
      </w:r>
      <w:r w:rsidRPr="006A59A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1186E" w:rsidRDefault="00F1186E" w:rsidP="00FA6E9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3" w:name="_Hlk167715703"/>
      <w:bookmarkEnd w:id="1"/>
      <w:bookmarkEnd w:id="2"/>
      <w:r>
        <w:rPr>
          <w:rFonts w:eastAsiaTheme="minorHAnsi"/>
          <w:sz w:val="28"/>
          <w:szCs w:val="28"/>
          <w:lang w:eastAsia="en-US"/>
        </w:rPr>
        <w:t xml:space="preserve">  в абзаце четвертом слова </w:t>
      </w:r>
      <w:r>
        <w:rPr>
          <w:sz w:val="28"/>
          <w:szCs w:val="28"/>
        </w:rPr>
        <w:t xml:space="preserve">«Управления Президента Российской Федерации по вопросам противодействия коррупции» заменить словами </w:t>
      </w:r>
      <w:r>
        <w:rPr>
          <w:rFonts w:eastAsiaTheme="minorHAnsi"/>
          <w:sz w:val="28"/>
          <w:szCs w:val="28"/>
          <w:lang w:eastAsia="en-US"/>
        </w:rPr>
        <w:lastRenderedPageBreak/>
        <w:t>«Управления Президента Российской Федерации по вопросам государственной службы, кадров и противодействия коррупции»;</w:t>
      </w:r>
    </w:p>
    <w:bookmarkEnd w:id="3"/>
    <w:p w:rsidR="00F1186E" w:rsidRDefault="00F1186E" w:rsidP="00F1186E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пункте 2.10 слова «Управлением Президента Российской Федерации по вопросам противодействия коррупции» заменить словами «Управлением Президента Российской Федерации по вопросам государственной службы, кадров и противодействия коррупции». </w:t>
      </w:r>
      <w:bookmarkStart w:id="4" w:name="_Hlk167785499"/>
    </w:p>
    <w:bookmarkEnd w:id="4"/>
    <w:p w:rsidR="00F1186E" w:rsidRPr="00314046" w:rsidRDefault="00F1186E" w:rsidP="00F1186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2. Настоящий приказ опубликовать в журнале «Законность» и разместить </w:t>
      </w:r>
      <w:r>
        <w:rPr>
          <w:rFonts w:eastAsiaTheme="minorHAnsi"/>
          <w:sz w:val="28"/>
          <w:szCs w:val="28"/>
          <w:lang w:eastAsia="en-US"/>
        </w:rPr>
        <w:br/>
        <w:t xml:space="preserve">на официальном сайте Генеральной прокуратуры Российской Федерации </w:t>
      </w:r>
      <w:r>
        <w:rPr>
          <w:rFonts w:eastAsiaTheme="minorHAnsi"/>
          <w:sz w:val="28"/>
          <w:szCs w:val="28"/>
          <w:lang w:eastAsia="en-US"/>
        </w:rPr>
        <w:br/>
        <w:t>в информационно-телекоммуникационной сети «Интернет».</w:t>
      </w:r>
    </w:p>
    <w:p w:rsidR="00F1186E" w:rsidRDefault="00F1186E" w:rsidP="00F118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Контроль за исполнением настоящего приказа возложить </w:t>
      </w:r>
      <w:r>
        <w:rPr>
          <w:rFonts w:eastAsiaTheme="minorHAnsi"/>
          <w:sz w:val="28"/>
          <w:szCs w:val="28"/>
          <w:lang w:eastAsia="en-US"/>
        </w:rPr>
        <w:br/>
        <w:t>на заместителя Генерального прокурора Российской Федерации, курирующего работу с кадрами.</w:t>
      </w:r>
    </w:p>
    <w:p w:rsidR="00F1186E" w:rsidRPr="00882437" w:rsidRDefault="00F1186E" w:rsidP="00F1186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82437">
        <w:rPr>
          <w:rFonts w:eastAsiaTheme="minorHAnsi"/>
          <w:bCs/>
          <w:sz w:val="28"/>
          <w:szCs w:val="28"/>
          <w:lang w:eastAsia="en-US"/>
        </w:rPr>
        <w:t xml:space="preserve">Приказ направить заместителям Генерального прокурора Российской Федерации, советникам Генерального прокурора Российской Федерации, старшим помощникам Генерального прокурора Российской Федерации </w:t>
      </w:r>
      <w:r>
        <w:rPr>
          <w:rFonts w:eastAsiaTheme="minorHAnsi"/>
          <w:bCs/>
          <w:sz w:val="28"/>
          <w:szCs w:val="28"/>
          <w:lang w:eastAsia="en-US"/>
        </w:rPr>
        <w:br/>
      </w:r>
      <w:r w:rsidRPr="00882437">
        <w:rPr>
          <w:rFonts w:eastAsiaTheme="minorHAnsi"/>
          <w:bCs/>
          <w:sz w:val="28"/>
          <w:szCs w:val="28"/>
          <w:lang w:eastAsia="en-US"/>
        </w:rPr>
        <w:t xml:space="preserve">по особым поручениям, помощникам заместителей Генерального прокурора Российской Федерации по особым поручениям, начальникам главных управлений, управлений и отделов Генеральной прокуратуры Российской Федерации, ректору Университета прокуратуры Российской Федерации, прокурорам субъектов Российской Федерации, приравненным к ним военным </w:t>
      </w:r>
      <w:r>
        <w:rPr>
          <w:rFonts w:eastAsiaTheme="minorHAnsi"/>
          <w:bCs/>
          <w:sz w:val="28"/>
          <w:szCs w:val="28"/>
          <w:lang w:eastAsia="en-US"/>
        </w:rPr>
        <w:br/>
      </w:r>
      <w:r w:rsidRPr="00882437">
        <w:rPr>
          <w:rFonts w:eastAsiaTheme="minorHAnsi"/>
          <w:bCs/>
          <w:sz w:val="28"/>
          <w:szCs w:val="28"/>
          <w:lang w:eastAsia="en-US"/>
        </w:rPr>
        <w:t xml:space="preserve">и иным специализированным прокурорам, прокурору комплекса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882437">
        <w:rPr>
          <w:rFonts w:eastAsiaTheme="minorHAnsi"/>
          <w:bCs/>
          <w:sz w:val="28"/>
          <w:szCs w:val="28"/>
          <w:lang w:eastAsia="en-US"/>
        </w:rPr>
        <w:t>Байконур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882437">
        <w:rPr>
          <w:rFonts w:eastAsiaTheme="minorHAnsi"/>
          <w:bCs/>
          <w:sz w:val="28"/>
          <w:szCs w:val="28"/>
          <w:lang w:eastAsia="en-US"/>
        </w:rPr>
        <w:t>, которым довести его содержание до сведения подчиненных работников.</w:t>
      </w:r>
    </w:p>
    <w:p w:rsidR="00F1186E" w:rsidRPr="00882437" w:rsidRDefault="00F1186E" w:rsidP="00F1186E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F1186E" w:rsidRDefault="00F1186E" w:rsidP="00F118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0117" w:type="dxa"/>
        <w:tblLook w:val="01E0" w:firstRow="1" w:lastRow="1" w:firstColumn="1" w:lastColumn="1" w:noHBand="0" w:noVBand="0"/>
      </w:tblPr>
      <w:tblGrid>
        <w:gridCol w:w="5920"/>
        <w:gridCol w:w="4197"/>
      </w:tblGrid>
      <w:tr w:rsidR="00F1186E" w:rsidRPr="0059084E" w:rsidTr="00816E0A">
        <w:trPr>
          <w:trHeight w:val="340"/>
        </w:trPr>
        <w:tc>
          <w:tcPr>
            <w:tcW w:w="5920" w:type="dxa"/>
            <w:shd w:val="clear" w:color="auto" w:fill="auto"/>
            <w:vAlign w:val="center"/>
          </w:tcPr>
          <w:p w:rsidR="00F1186E" w:rsidRPr="0059084E" w:rsidRDefault="00F1186E" w:rsidP="00816E0A">
            <w:pPr>
              <w:spacing w:line="240" w:lineRule="exact"/>
              <w:rPr>
                <w:sz w:val="28"/>
                <w:szCs w:val="28"/>
              </w:rPr>
            </w:pPr>
            <w:r w:rsidRPr="0059084E">
              <w:rPr>
                <w:sz w:val="28"/>
                <w:szCs w:val="28"/>
              </w:rPr>
              <w:t>Генеральный прокурор</w:t>
            </w:r>
          </w:p>
          <w:p w:rsidR="00F1186E" w:rsidRPr="0059084E" w:rsidRDefault="00F1186E" w:rsidP="00816E0A">
            <w:pPr>
              <w:spacing w:line="240" w:lineRule="exact"/>
              <w:rPr>
                <w:sz w:val="28"/>
                <w:szCs w:val="28"/>
              </w:rPr>
            </w:pPr>
            <w:r w:rsidRPr="0059084E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F1186E" w:rsidRPr="0059084E" w:rsidRDefault="00F1186E" w:rsidP="00816E0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  <w:tr w:rsidR="00F1186E" w:rsidRPr="0059084E" w:rsidTr="00816E0A">
        <w:trPr>
          <w:trHeight w:val="340"/>
        </w:trPr>
        <w:tc>
          <w:tcPr>
            <w:tcW w:w="5920" w:type="dxa"/>
            <w:shd w:val="clear" w:color="auto" w:fill="auto"/>
            <w:vAlign w:val="center"/>
          </w:tcPr>
          <w:p w:rsidR="00F1186E" w:rsidRPr="0059084E" w:rsidRDefault="00F1186E" w:rsidP="00816E0A">
            <w:pPr>
              <w:spacing w:line="240" w:lineRule="exact"/>
              <w:rPr>
                <w:sz w:val="28"/>
                <w:szCs w:val="27"/>
              </w:rPr>
            </w:pPr>
          </w:p>
        </w:tc>
        <w:tc>
          <w:tcPr>
            <w:tcW w:w="4197" w:type="dxa"/>
            <w:shd w:val="clear" w:color="auto" w:fill="auto"/>
            <w:vAlign w:val="center"/>
          </w:tcPr>
          <w:p w:rsidR="00F1186E" w:rsidRPr="0059084E" w:rsidRDefault="00F1186E" w:rsidP="00816E0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  <w:tr w:rsidR="00F1186E" w:rsidTr="00816E0A">
        <w:trPr>
          <w:trHeight w:val="340"/>
        </w:trPr>
        <w:tc>
          <w:tcPr>
            <w:tcW w:w="5920" w:type="dxa"/>
            <w:shd w:val="clear" w:color="auto" w:fill="auto"/>
            <w:vAlign w:val="center"/>
          </w:tcPr>
          <w:p w:rsidR="00F1186E" w:rsidRPr="0059084E" w:rsidRDefault="00F1186E" w:rsidP="00816E0A">
            <w:pPr>
              <w:spacing w:line="240" w:lineRule="exact"/>
              <w:rPr>
                <w:sz w:val="28"/>
                <w:szCs w:val="27"/>
              </w:rPr>
            </w:pPr>
            <w:r w:rsidRPr="0059084E">
              <w:rPr>
                <w:sz w:val="28"/>
                <w:szCs w:val="27"/>
              </w:rPr>
              <w:t xml:space="preserve">действительный государственный </w:t>
            </w:r>
            <w:r w:rsidRPr="0059084E">
              <w:rPr>
                <w:sz w:val="28"/>
                <w:szCs w:val="27"/>
              </w:rPr>
              <w:br/>
              <w:t>советник юстиции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F1186E" w:rsidRPr="0059084E" w:rsidRDefault="00F1186E" w:rsidP="00816E0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F1186E" w:rsidRDefault="00F1186E" w:rsidP="00816E0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DE1ED3">
              <w:rPr>
                <w:sz w:val="28"/>
                <w:szCs w:val="28"/>
              </w:rPr>
              <w:t xml:space="preserve"> </w:t>
            </w:r>
            <w:bookmarkStart w:id="5" w:name="_GoBack"/>
            <w:bookmarkEnd w:id="5"/>
            <w:r w:rsidR="00B929BF">
              <w:rPr>
                <w:sz w:val="28"/>
                <w:szCs w:val="28"/>
              </w:rPr>
              <w:t>И</w:t>
            </w:r>
            <w:r w:rsidRPr="0059084E">
              <w:rPr>
                <w:sz w:val="28"/>
                <w:szCs w:val="28"/>
              </w:rPr>
              <w:t>.В.</w:t>
            </w:r>
            <w:r w:rsidR="00DE1ED3">
              <w:rPr>
                <w:sz w:val="28"/>
                <w:szCs w:val="28"/>
              </w:rPr>
              <w:t xml:space="preserve"> </w:t>
            </w:r>
            <w:r w:rsidR="00B929BF">
              <w:rPr>
                <w:sz w:val="28"/>
                <w:szCs w:val="28"/>
              </w:rPr>
              <w:t>Краснов</w:t>
            </w:r>
          </w:p>
        </w:tc>
      </w:tr>
      <w:tr w:rsidR="00F1186E" w:rsidRPr="0059084E" w:rsidTr="00816E0A">
        <w:trPr>
          <w:trHeight w:val="340"/>
        </w:trPr>
        <w:tc>
          <w:tcPr>
            <w:tcW w:w="5920" w:type="dxa"/>
            <w:shd w:val="clear" w:color="auto" w:fill="auto"/>
            <w:vAlign w:val="center"/>
          </w:tcPr>
          <w:p w:rsidR="00F1186E" w:rsidRDefault="00F1186E" w:rsidP="00816E0A">
            <w:pPr>
              <w:spacing w:line="240" w:lineRule="exact"/>
              <w:rPr>
                <w:sz w:val="28"/>
                <w:szCs w:val="27"/>
              </w:rPr>
            </w:pPr>
          </w:p>
          <w:p w:rsidR="00F1186E" w:rsidRPr="0059084E" w:rsidRDefault="00F1186E" w:rsidP="00816E0A">
            <w:pPr>
              <w:spacing w:line="240" w:lineRule="exact"/>
              <w:rPr>
                <w:sz w:val="28"/>
                <w:szCs w:val="27"/>
              </w:rPr>
            </w:pPr>
          </w:p>
        </w:tc>
        <w:tc>
          <w:tcPr>
            <w:tcW w:w="4197" w:type="dxa"/>
            <w:shd w:val="clear" w:color="auto" w:fill="auto"/>
            <w:vAlign w:val="center"/>
          </w:tcPr>
          <w:p w:rsidR="00F1186E" w:rsidRPr="0059084E" w:rsidRDefault="00F1186E" w:rsidP="00816E0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:rsidR="00F1186E" w:rsidRDefault="00F1186E" w:rsidP="00F1186E"/>
    <w:p w:rsidR="00F1186E" w:rsidRDefault="00F1186E" w:rsidP="00F1186E"/>
    <w:p w:rsidR="00F1186E" w:rsidRDefault="00F1186E" w:rsidP="00F1186E"/>
    <w:p w:rsidR="00F1186E" w:rsidRDefault="00F1186E" w:rsidP="00F1186E"/>
    <w:p w:rsidR="00F1186E" w:rsidRDefault="00F1186E" w:rsidP="00F1186E"/>
    <w:p w:rsidR="00F1186E" w:rsidRDefault="00F1186E" w:rsidP="00F1186E"/>
    <w:p w:rsidR="00F1186E" w:rsidRDefault="00F1186E" w:rsidP="00F1186E"/>
    <w:p w:rsidR="00F1186E" w:rsidRDefault="00F1186E" w:rsidP="00F1186E"/>
    <w:p w:rsidR="00F1186E" w:rsidRDefault="00F1186E" w:rsidP="00F1186E"/>
    <w:p w:rsidR="00F1186E" w:rsidRDefault="00F1186E" w:rsidP="00F1186E"/>
    <w:p w:rsidR="00F1186E" w:rsidRDefault="00F1186E" w:rsidP="00F1186E"/>
    <w:p w:rsidR="00F1186E" w:rsidRDefault="00F1186E" w:rsidP="00F1186E"/>
    <w:p w:rsidR="00F1186E" w:rsidRDefault="00F1186E" w:rsidP="00F1186E"/>
    <w:p w:rsidR="00F1186E" w:rsidRDefault="00F1186E" w:rsidP="00F1186E"/>
    <w:p w:rsidR="00F1186E" w:rsidRDefault="00F1186E" w:rsidP="00F1186E"/>
    <w:p w:rsidR="00F1186E" w:rsidRDefault="00F1186E" w:rsidP="00F1186E"/>
    <w:p w:rsidR="00F1186E" w:rsidRDefault="00F1186E" w:rsidP="00F1186E"/>
    <w:p w:rsidR="00F1186E" w:rsidRDefault="00F1186E" w:rsidP="00F1186E"/>
    <w:sectPr w:rsidR="00F1186E" w:rsidSect="003C7B66">
      <w:headerReference w:type="default" r:id="rId6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6E7" w:rsidRDefault="00DF36E7">
      <w:r>
        <w:separator/>
      </w:r>
    </w:p>
  </w:endnote>
  <w:endnote w:type="continuationSeparator" w:id="0">
    <w:p w:rsidR="00DF36E7" w:rsidRDefault="00DF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6E7" w:rsidRDefault="00DF36E7">
      <w:r>
        <w:separator/>
      </w:r>
    </w:p>
  </w:footnote>
  <w:footnote w:type="continuationSeparator" w:id="0">
    <w:p w:rsidR="00DF36E7" w:rsidRDefault="00DF3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39808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C7B66" w:rsidRPr="003C7B66" w:rsidRDefault="00F96C63">
        <w:pPr>
          <w:pStyle w:val="a4"/>
          <w:jc w:val="center"/>
          <w:rPr>
            <w:sz w:val="28"/>
            <w:szCs w:val="28"/>
          </w:rPr>
        </w:pPr>
        <w:r w:rsidRPr="003C7B66">
          <w:rPr>
            <w:sz w:val="28"/>
            <w:szCs w:val="28"/>
          </w:rPr>
          <w:fldChar w:fldCharType="begin"/>
        </w:r>
        <w:r w:rsidRPr="003C7B66">
          <w:rPr>
            <w:sz w:val="28"/>
            <w:szCs w:val="28"/>
          </w:rPr>
          <w:instrText>PAGE   \* MERGEFORMAT</w:instrText>
        </w:r>
        <w:r w:rsidRPr="003C7B66">
          <w:rPr>
            <w:sz w:val="28"/>
            <w:szCs w:val="28"/>
          </w:rPr>
          <w:fldChar w:fldCharType="separate"/>
        </w:r>
        <w:r w:rsidRPr="003C7B66">
          <w:rPr>
            <w:sz w:val="28"/>
            <w:szCs w:val="28"/>
          </w:rPr>
          <w:t>2</w:t>
        </w:r>
        <w:r w:rsidRPr="003C7B66">
          <w:rPr>
            <w:sz w:val="28"/>
            <w:szCs w:val="28"/>
          </w:rPr>
          <w:fldChar w:fldCharType="end"/>
        </w:r>
      </w:p>
    </w:sdtContent>
  </w:sdt>
  <w:p w:rsidR="0086301E" w:rsidRDefault="00DF36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6E"/>
    <w:rsid w:val="005073E4"/>
    <w:rsid w:val="006D7C0C"/>
    <w:rsid w:val="00B929BF"/>
    <w:rsid w:val="00DE1ED3"/>
    <w:rsid w:val="00DF36E7"/>
    <w:rsid w:val="00F1186E"/>
    <w:rsid w:val="00F96C63"/>
    <w:rsid w:val="00FA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9D9C"/>
  <w15:chartTrackingRefBased/>
  <w15:docId w15:val="{8CF57500-9C0D-40D5-81E6-276A85D7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186E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F118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18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2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3061</Characters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2025-09-16T13:58:00Z</cp:lastPrinted>
  <dcterms:created xsi:type="dcterms:W3CDTF">2025-09-26T08:29:00Z</dcterms:created>
  <dcterms:modified xsi:type="dcterms:W3CDTF">2025-09-26T08:38:00Z</dcterms:modified>
</cp:coreProperties>
</file>