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4499" w:rsidRDefault="00DC4499" w:rsidP="00913F7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13F7C" w:rsidRPr="00490E53" w:rsidRDefault="00913F7C" w:rsidP="00913F7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0E53">
        <w:rPr>
          <w:rFonts w:ascii="Times New Roman" w:hAnsi="Times New Roman" w:cs="Times New Roman"/>
          <w:b/>
          <w:sz w:val="24"/>
          <w:szCs w:val="24"/>
        </w:rPr>
        <w:t xml:space="preserve">Сведения о состоянии </w:t>
      </w:r>
      <w:r w:rsidR="00457443" w:rsidRPr="00490E53">
        <w:rPr>
          <w:rFonts w:ascii="Times New Roman" w:hAnsi="Times New Roman" w:cs="Times New Roman"/>
          <w:b/>
          <w:sz w:val="24"/>
          <w:szCs w:val="24"/>
        </w:rPr>
        <w:t>преступности</w:t>
      </w:r>
      <w:r w:rsidR="0045744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90E53">
        <w:rPr>
          <w:rFonts w:ascii="Times New Roman" w:hAnsi="Times New Roman" w:cs="Times New Roman"/>
          <w:b/>
          <w:sz w:val="24"/>
          <w:szCs w:val="24"/>
        </w:rPr>
        <w:t xml:space="preserve">за </w:t>
      </w:r>
      <w:r w:rsidR="003279FC">
        <w:rPr>
          <w:rFonts w:ascii="Times New Roman" w:hAnsi="Times New Roman" w:cs="Times New Roman"/>
          <w:b/>
          <w:sz w:val="24"/>
          <w:szCs w:val="24"/>
        </w:rPr>
        <w:t>6</w:t>
      </w:r>
      <w:r w:rsidR="00457443">
        <w:rPr>
          <w:rFonts w:ascii="Times New Roman" w:hAnsi="Times New Roman" w:cs="Times New Roman"/>
          <w:b/>
          <w:sz w:val="24"/>
          <w:szCs w:val="24"/>
        </w:rPr>
        <w:t xml:space="preserve"> месяц</w:t>
      </w:r>
      <w:r w:rsidR="00A91FBA">
        <w:rPr>
          <w:rFonts w:ascii="Times New Roman" w:hAnsi="Times New Roman" w:cs="Times New Roman"/>
          <w:b/>
          <w:sz w:val="24"/>
          <w:szCs w:val="24"/>
        </w:rPr>
        <w:t>ев</w:t>
      </w:r>
      <w:r w:rsidRPr="00490E53">
        <w:rPr>
          <w:rFonts w:ascii="Times New Roman" w:hAnsi="Times New Roman" w:cs="Times New Roman"/>
          <w:b/>
          <w:sz w:val="24"/>
          <w:szCs w:val="24"/>
        </w:rPr>
        <w:t xml:space="preserve"> 201</w:t>
      </w:r>
      <w:r w:rsidR="00BC2EAF">
        <w:rPr>
          <w:rFonts w:ascii="Times New Roman" w:hAnsi="Times New Roman" w:cs="Times New Roman"/>
          <w:b/>
          <w:sz w:val="24"/>
          <w:szCs w:val="24"/>
        </w:rPr>
        <w:t>9</w:t>
      </w:r>
      <w:r w:rsidRPr="00490E53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913F7C" w:rsidRPr="00A14CC3" w:rsidRDefault="00913F7C" w:rsidP="00913F7C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96"/>
        <w:gridCol w:w="558"/>
        <w:gridCol w:w="201"/>
        <w:gridCol w:w="3698"/>
        <w:gridCol w:w="396"/>
        <w:gridCol w:w="1195"/>
        <w:gridCol w:w="1189"/>
        <w:gridCol w:w="1312"/>
      </w:tblGrid>
      <w:tr w:rsidR="00913F7C" w:rsidRPr="00096D5E" w:rsidTr="00BD7693">
        <w:trPr>
          <w:tblHeader/>
        </w:trPr>
        <w:tc>
          <w:tcPr>
            <w:tcW w:w="5649" w:type="dxa"/>
            <w:gridSpan w:val="5"/>
          </w:tcPr>
          <w:p w:rsidR="00913F7C" w:rsidRPr="00096D5E" w:rsidRDefault="00913F7C" w:rsidP="00913F7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95" w:type="dxa"/>
          </w:tcPr>
          <w:p w:rsidR="00913F7C" w:rsidRPr="00BD0E8C" w:rsidRDefault="00457443" w:rsidP="00BC2EA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D0E8C">
              <w:rPr>
                <w:rFonts w:ascii="Times New Roman" w:hAnsi="Times New Roman" w:cs="Times New Roman"/>
                <w:b/>
                <w:sz w:val="18"/>
                <w:szCs w:val="18"/>
              </w:rPr>
              <w:t>201</w:t>
            </w:r>
            <w:r w:rsidR="00BC2EAF">
              <w:rPr>
                <w:rFonts w:ascii="Times New Roman" w:hAnsi="Times New Roman" w:cs="Times New Roman"/>
                <w:b/>
                <w:sz w:val="18"/>
                <w:szCs w:val="18"/>
              </w:rPr>
              <w:t>9</w:t>
            </w:r>
            <w:r w:rsidRPr="00BD0E8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189" w:type="dxa"/>
          </w:tcPr>
          <w:p w:rsidR="00913F7C" w:rsidRPr="00BD0E8C" w:rsidRDefault="00457443" w:rsidP="00BC2EA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D0E8C">
              <w:rPr>
                <w:rFonts w:ascii="Times New Roman" w:hAnsi="Times New Roman" w:cs="Times New Roman"/>
                <w:b/>
                <w:sz w:val="18"/>
                <w:szCs w:val="18"/>
              </w:rPr>
              <w:t>201</w:t>
            </w:r>
            <w:r w:rsidR="00BC2EAF"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1312" w:type="dxa"/>
          </w:tcPr>
          <w:p w:rsidR="00913F7C" w:rsidRPr="008E7EE5" w:rsidRDefault="00913F7C" w:rsidP="00913F7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E7EE5">
              <w:rPr>
                <w:rFonts w:ascii="Times New Roman" w:hAnsi="Times New Roman" w:cs="Times New Roman"/>
                <w:b/>
                <w:sz w:val="18"/>
                <w:szCs w:val="18"/>
              </w:rPr>
              <w:t>(+/-) в %</w:t>
            </w:r>
          </w:p>
        </w:tc>
      </w:tr>
      <w:tr w:rsidR="00913F7C" w:rsidRPr="00A14CC3" w:rsidTr="00BD7693">
        <w:trPr>
          <w:trHeight w:val="316"/>
        </w:trPr>
        <w:tc>
          <w:tcPr>
            <w:tcW w:w="5253" w:type="dxa"/>
            <w:gridSpan w:val="4"/>
            <w:vAlign w:val="center"/>
          </w:tcPr>
          <w:p w:rsidR="00913F7C" w:rsidRPr="00A14CC3" w:rsidRDefault="00913F7C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 xml:space="preserve">Общее количество </w:t>
            </w:r>
            <w:r w:rsidR="00457443">
              <w:rPr>
                <w:rFonts w:ascii="Times New Roman" w:hAnsi="Times New Roman" w:cs="Times New Roman"/>
                <w:sz w:val="18"/>
                <w:szCs w:val="18"/>
              </w:rPr>
              <w:t xml:space="preserve">зарегистрированных </w:t>
            </w: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преступлений</w:t>
            </w:r>
          </w:p>
        </w:tc>
        <w:tc>
          <w:tcPr>
            <w:tcW w:w="396" w:type="dxa"/>
            <w:vAlign w:val="center"/>
          </w:tcPr>
          <w:p w:rsidR="00913F7C" w:rsidRPr="00A14CC3" w:rsidRDefault="00913F7C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95" w:type="dxa"/>
            <w:vAlign w:val="center"/>
          </w:tcPr>
          <w:p w:rsidR="00913F7C" w:rsidRPr="00BD0E8C" w:rsidRDefault="00FE160E" w:rsidP="00A91F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2392</w:t>
            </w:r>
          </w:p>
        </w:tc>
        <w:tc>
          <w:tcPr>
            <w:tcW w:w="1189" w:type="dxa"/>
            <w:vAlign w:val="center"/>
          </w:tcPr>
          <w:p w:rsidR="00913F7C" w:rsidRPr="00BD0E8C" w:rsidRDefault="003279FC" w:rsidP="00A91F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2325</w:t>
            </w:r>
          </w:p>
        </w:tc>
        <w:tc>
          <w:tcPr>
            <w:tcW w:w="1312" w:type="dxa"/>
            <w:vAlign w:val="center"/>
          </w:tcPr>
          <w:p w:rsidR="00913F7C" w:rsidRPr="008E7EE5" w:rsidRDefault="00CC11B7" w:rsidP="00AC14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+2,</w:t>
            </w:r>
            <w:r w:rsidR="00AC14FC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</w:tr>
      <w:tr w:rsidR="00A01676" w:rsidRPr="00A14CC3" w:rsidTr="00BD7693">
        <w:trPr>
          <w:trHeight w:val="278"/>
        </w:trPr>
        <w:tc>
          <w:tcPr>
            <w:tcW w:w="796" w:type="dxa"/>
            <w:vMerge w:val="restart"/>
            <w:textDirection w:val="btLr"/>
            <w:vAlign w:val="center"/>
          </w:tcPr>
          <w:p w:rsidR="00913F7C" w:rsidRPr="00A14CC3" w:rsidRDefault="00617972" w:rsidP="00617972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В т.ч.</w:t>
            </w:r>
          </w:p>
        </w:tc>
        <w:tc>
          <w:tcPr>
            <w:tcW w:w="4457" w:type="dxa"/>
            <w:gridSpan w:val="3"/>
            <w:vAlign w:val="center"/>
          </w:tcPr>
          <w:p w:rsidR="00913F7C" w:rsidRPr="00A14CC3" w:rsidRDefault="00A14CC3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="00913F7C" w:rsidRPr="00A14CC3">
              <w:rPr>
                <w:rFonts w:ascii="Times New Roman" w:hAnsi="Times New Roman" w:cs="Times New Roman"/>
                <w:sz w:val="18"/>
                <w:szCs w:val="18"/>
              </w:rPr>
              <w:t>аскрыто</w:t>
            </w:r>
          </w:p>
        </w:tc>
        <w:tc>
          <w:tcPr>
            <w:tcW w:w="396" w:type="dxa"/>
            <w:vAlign w:val="center"/>
          </w:tcPr>
          <w:p w:rsidR="00913F7C" w:rsidRPr="00A14CC3" w:rsidRDefault="00913F7C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95" w:type="dxa"/>
            <w:vAlign w:val="center"/>
          </w:tcPr>
          <w:p w:rsidR="00913F7C" w:rsidRPr="00BD0E8C" w:rsidRDefault="00A91FBA" w:rsidP="00FE16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FE160E">
              <w:rPr>
                <w:rFonts w:ascii="Times New Roman" w:hAnsi="Times New Roman" w:cs="Times New Roman"/>
                <w:sz w:val="18"/>
                <w:szCs w:val="18"/>
              </w:rPr>
              <w:t>641</w:t>
            </w:r>
          </w:p>
        </w:tc>
        <w:tc>
          <w:tcPr>
            <w:tcW w:w="1189" w:type="dxa"/>
            <w:vAlign w:val="center"/>
          </w:tcPr>
          <w:p w:rsidR="00913F7C" w:rsidRPr="00BD0E8C" w:rsidRDefault="003279FC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1664</w:t>
            </w:r>
          </w:p>
        </w:tc>
        <w:tc>
          <w:tcPr>
            <w:tcW w:w="1312" w:type="dxa"/>
            <w:vAlign w:val="center"/>
          </w:tcPr>
          <w:p w:rsidR="00913F7C" w:rsidRPr="008E7EE5" w:rsidRDefault="00CC11B7" w:rsidP="00B235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-1,3</w:t>
            </w:r>
          </w:p>
        </w:tc>
      </w:tr>
      <w:tr w:rsidR="00A01676" w:rsidRPr="00A14CC3" w:rsidTr="00BD7693">
        <w:trPr>
          <w:trHeight w:val="271"/>
        </w:trPr>
        <w:tc>
          <w:tcPr>
            <w:tcW w:w="796" w:type="dxa"/>
            <w:vMerge/>
          </w:tcPr>
          <w:p w:rsidR="00913F7C" w:rsidRPr="00A14CC3" w:rsidRDefault="00913F7C" w:rsidP="00913F7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57" w:type="dxa"/>
            <w:gridSpan w:val="3"/>
            <w:vAlign w:val="center"/>
          </w:tcPr>
          <w:p w:rsidR="00913F7C" w:rsidRPr="00A14CC3" w:rsidRDefault="00913F7C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% раскрываемости</w:t>
            </w:r>
          </w:p>
        </w:tc>
        <w:tc>
          <w:tcPr>
            <w:tcW w:w="396" w:type="dxa"/>
            <w:vAlign w:val="center"/>
          </w:tcPr>
          <w:p w:rsidR="00913F7C" w:rsidRPr="00A14CC3" w:rsidRDefault="00913F7C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195" w:type="dxa"/>
            <w:vAlign w:val="center"/>
          </w:tcPr>
          <w:p w:rsidR="00913F7C" w:rsidRPr="00BD0E8C" w:rsidRDefault="00AC14FC" w:rsidP="006244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68,6</w:t>
            </w:r>
          </w:p>
        </w:tc>
        <w:tc>
          <w:tcPr>
            <w:tcW w:w="1189" w:type="dxa"/>
            <w:vAlign w:val="center"/>
          </w:tcPr>
          <w:p w:rsidR="00913F7C" w:rsidRPr="00BD0E8C" w:rsidRDefault="003279FC" w:rsidP="005827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71,5</w:t>
            </w:r>
          </w:p>
        </w:tc>
        <w:tc>
          <w:tcPr>
            <w:tcW w:w="1312" w:type="dxa"/>
            <w:vAlign w:val="center"/>
          </w:tcPr>
          <w:p w:rsidR="00913F7C" w:rsidRPr="008E7EE5" w:rsidRDefault="00487E7A" w:rsidP="000C46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-4</w:t>
            </w:r>
          </w:p>
        </w:tc>
      </w:tr>
      <w:tr w:rsidR="00913F7C" w:rsidRPr="00A14CC3" w:rsidTr="00BD7693">
        <w:trPr>
          <w:trHeight w:val="299"/>
        </w:trPr>
        <w:tc>
          <w:tcPr>
            <w:tcW w:w="5253" w:type="dxa"/>
            <w:gridSpan w:val="4"/>
            <w:vAlign w:val="center"/>
          </w:tcPr>
          <w:p w:rsidR="00913F7C" w:rsidRPr="00A14CC3" w:rsidRDefault="00913F7C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Тяжкие и особо тяжкие</w:t>
            </w:r>
          </w:p>
        </w:tc>
        <w:tc>
          <w:tcPr>
            <w:tcW w:w="396" w:type="dxa"/>
            <w:vAlign w:val="center"/>
          </w:tcPr>
          <w:p w:rsidR="00913F7C" w:rsidRPr="00A14CC3" w:rsidRDefault="00913F7C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95" w:type="dxa"/>
            <w:vAlign w:val="center"/>
          </w:tcPr>
          <w:p w:rsidR="00913F7C" w:rsidRPr="00BD0E8C" w:rsidRDefault="00FE160E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628</w:t>
            </w:r>
          </w:p>
        </w:tc>
        <w:tc>
          <w:tcPr>
            <w:tcW w:w="1189" w:type="dxa"/>
            <w:vAlign w:val="center"/>
          </w:tcPr>
          <w:p w:rsidR="00913F7C" w:rsidRPr="00BD0E8C" w:rsidRDefault="003279FC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501</w:t>
            </w:r>
          </w:p>
        </w:tc>
        <w:tc>
          <w:tcPr>
            <w:tcW w:w="1312" w:type="dxa"/>
            <w:vAlign w:val="center"/>
          </w:tcPr>
          <w:p w:rsidR="00913F7C" w:rsidRPr="008E7EE5" w:rsidRDefault="00487E7A" w:rsidP="003527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+25,3</w:t>
            </w:r>
          </w:p>
        </w:tc>
      </w:tr>
      <w:tr w:rsidR="00A01676" w:rsidRPr="00A14CC3" w:rsidTr="00BD7693">
        <w:trPr>
          <w:trHeight w:val="321"/>
        </w:trPr>
        <w:tc>
          <w:tcPr>
            <w:tcW w:w="796" w:type="dxa"/>
            <w:vMerge w:val="restart"/>
            <w:textDirection w:val="btLr"/>
            <w:vAlign w:val="center"/>
          </w:tcPr>
          <w:p w:rsidR="00913F7C" w:rsidRPr="00A14CC3" w:rsidRDefault="00617972" w:rsidP="00617972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В т.ч.</w:t>
            </w:r>
          </w:p>
        </w:tc>
        <w:tc>
          <w:tcPr>
            <w:tcW w:w="4457" w:type="dxa"/>
            <w:gridSpan w:val="3"/>
            <w:vAlign w:val="center"/>
          </w:tcPr>
          <w:p w:rsidR="00913F7C" w:rsidRPr="00A14CC3" w:rsidRDefault="00A14CC3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="00913F7C" w:rsidRPr="00A14CC3">
              <w:rPr>
                <w:rFonts w:ascii="Times New Roman" w:hAnsi="Times New Roman" w:cs="Times New Roman"/>
                <w:sz w:val="18"/>
                <w:szCs w:val="18"/>
              </w:rPr>
              <w:t>аскрыто</w:t>
            </w:r>
          </w:p>
        </w:tc>
        <w:tc>
          <w:tcPr>
            <w:tcW w:w="396" w:type="dxa"/>
            <w:vAlign w:val="center"/>
          </w:tcPr>
          <w:p w:rsidR="00913F7C" w:rsidRPr="00A14CC3" w:rsidRDefault="00913F7C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195" w:type="dxa"/>
            <w:vAlign w:val="center"/>
          </w:tcPr>
          <w:p w:rsidR="00913F7C" w:rsidRPr="00BD0E8C" w:rsidRDefault="00FE160E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386</w:t>
            </w:r>
          </w:p>
        </w:tc>
        <w:tc>
          <w:tcPr>
            <w:tcW w:w="1189" w:type="dxa"/>
            <w:vAlign w:val="center"/>
          </w:tcPr>
          <w:p w:rsidR="00913F7C" w:rsidRPr="00BD0E8C" w:rsidRDefault="003279FC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424</w:t>
            </w:r>
          </w:p>
        </w:tc>
        <w:tc>
          <w:tcPr>
            <w:tcW w:w="1312" w:type="dxa"/>
            <w:vAlign w:val="center"/>
          </w:tcPr>
          <w:p w:rsidR="00913F7C" w:rsidRPr="008E7EE5" w:rsidRDefault="00487E7A" w:rsidP="005E3F5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-8,9</w:t>
            </w:r>
          </w:p>
        </w:tc>
      </w:tr>
      <w:tr w:rsidR="00A01676" w:rsidRPr="00A14CC3" w:rsidTr="00BD7693">
        <w:trPr>
          <w:trHeight w:val="270"/>
        </w:trPr>
        <w:tc>
          <w:tcPr>
            <w:tcW w:w="796" w:type="dxa"/>
            <w:vMerge/>
          </w:tcPr>
          <w:p w:rsidR="00913F7C" w:rsidRPr="00A14CC3" w:rsidRDefault="00913F7C" w:rsidP="00913F7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57" w:type="dxa"/>
            <w:gridSpan w:val="3"/>
            <w:vAlign w:val="center"/>
          </w:tcPr>
          <w:p w:rsidR="00913F7C" w:rsidRPr="00A14CC3" w:rsidRDefault="00913F7C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% раскрываемости</w:t>
            </w:r>
          </w:p>
        </w:tc>
        <w:tc>
          <w:tcPr>
            <w:tcW w:w="396" w:type="dxa"/>
            <w:vAlign w:val="center"/>
          </w:tcPr>
          <w:p w:rsidR="00913F7C" w:rsidRPr="00A14CC3" w:rsidRDefault="00913F7C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195" w:type="dxa"/>
            <w:vAlign w:val="center"/>
          </w:tcPr>
          <w:p w:rsidR="00913F7C" w:rsidRPr="00BD0E8C" w:rsidRDefault="00AC14FC" w:rsidP="00B235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61,4</w:t>
            </w:r>
          </w:p>
        </w:tc>
        <w:tc>
          <w:tcPr>
            <w:tcW w:w="1189" w:type="dxa"/>
            <w:vAlign w:val="center"/>
          </w:tcPr>
          <w:p w:rsidR="00913F7C" w:rsidRPr="00BD0E8C" w:rsidRDefault="003279FC" w:rsidP="00B235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84</w:t>
            </w:r>
            <w:r w:rsidR="00624495">
              <w:rPr>
                <w:rFonts w:ascii="Times New Roman" w:hAnsi="Times New Roman" w:cs="Times New Roman"/>
                <w:sz w:val="18"/>
                <w:szCs w:val="18"/>
              </w:rPr>
              <w:t>,6</w:t>
            </w:r>
          </w:p>
        </w:tc>
        <w:tc>
          <w:tcPr>
            <w:tcW w:w="1312" w:type="dxa"/>
            <w:vAlign w:val="center"/>
          </w:tcPr>
          <w:p w:rsidR="00913F7C" w:rsidRPr="008E7EE5" w:rsidRDefault="00CC11B7" w:rsidP="00487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487E7A">
              <w:rPr>
                <w:rFonts w:ascii="Times New Roman" w:hAnsi="Times New Roman" w:cs="Times New Roman"/>
                <w:sz w:val="18"/>
                <w:szCs w:val="18"/>
              </w:rPr>
              <w:t>27,4</w:t>
            </w:r>
          </w:p>
        </w:tc>
      </w:tr>
      <w:tr w:rsidR="00913F7C" w:rsidRPr="00A14CC3" w:rsidTr="00BD7693">
        <w:trPr>
          <w:trHeight w:val="342"/>
        </w:trPr>
        <w:tc>
          <w:tcPr>
            <w:tcW w:w="5253" w:type="dxa"/>
            <w:gridSpan w:val="4"/>
            <w:vAlign w:val="center"/>
          </w:tcPr>
          <w:p w:rsidR="00913F7C" w:rsidRPr="00A14CC3" w:rsidRDefault="00913F7C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Убийство (ст. 105-107 УК РФ)</w:t>
            </w:r>
          </w:p>
        </w:tc>
        <w:tc>
          <w:tcPr>
            <w:tcW w:w="396" w:type="dxa"/>
            <w:vAlign w:val="center"/>
          </w:tcPr>
          <w:p w:rsidR="00913F7C" w:rsidRPr="00A14CC3" w:rsidRDefault="00913F7C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195" w:type="dxa"/>
            <w:vAlign w:val="center"/>
          </w:tcPr>
          <w:p w:rsidR="00913F7C" w:rsidRPr="00BD0E8C" w:rsidRDefault="00A91FBA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189" w:type="dxa"/>
            <w:vAlign w:val="center"/>
          </w:tcPr>
          <w:p w:rsidR="00913F7C" w:rsidRPr="00BD0E8C" w:rsidRDefault="00BC2EAF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12" w:type="dxa"/>
            <w:vAlign w:val="center"/>
          </w:tcPr>
          <w:p w:rsidR="00913F7C" w:rsidRPr="008E7EE5" w:rsidRDefault="005E3F51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7EE5">
              <w:rPr>
                <w:rFonts w:ascii="Times New Roman" w:hAnsi="Times New Roman" w:cs="Times New Roman"/>
                <w:sz w:val="18"/>
                <w:szCs w:val="18"/>
              </w:rPr>
              <w:t>+100</w:t>
            </w:r>
          </w:p>
        </w:tc>
      </w:tr>
      <w:tr w:rsidR="00913F7C" w:rsidRPr="00A14CC3" w:rsidTr="00BD7693">
        <w:trPr>
          <w:trHeight w:val="275"/>
        </w:trPr>
        <w:tc>
          <w:tcPr>
            <w:tcW w:w="5253" w:type="dxa"/>
            <w:gridSpan w:val="4"/>
            <w:vAlign w:val="center"/>
          </w:tcPr>
          <w:p w:rsidR="008572F1" w:rsidRPr="00A14CC3" w:rsidRDefault="00913F7C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 xml:space="preserve">Умышленное причинение тяжкого вреда здоровью </w:t>
            </w:r>
          </w:p>
          <w:p w:rsidR="00913F7C" w:rsidRPr="00A14CC3" w:rsidRDefault="00913F7C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8572F1" w:rsidRPr="00A14CC3">
              <w:rPr>
                <w:rFonts w:ascii="Times New Roman" w:hAnsi="Times New Roman" w:cs="Times New Roman"/>
                <w:sz w:val="18"/>
                <w:szCs w:val="18"/>
              </w:rPr>
              <w:t>ст. 111 УК РФ</w:t>
            </w: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396" w:type="dxa"/>
            <w:vAlign w:val="center"/>
          </w:tcPr>
          <w:p w:rsidR="00913F7C" w:rsidRPr="00A14CC3" w:rsidRDefault="00913F7C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195" w:type="dxa"/>
            <w:vAlign w:val="center"/>
          </w:tcPr>
          <w:p w:rsidR="00913F7C" w:rsidRPr="00BD0E8C" w:rsidRDefault="0005503A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89" w:type="dxa"/>
            <w:vAlign w:val="center"/>
          </w:tcPr>
          <w:p w:rsidR="00913F7C" w:rsidRPr="00BD0E8C" w:rsidRDefault="00BC2EAF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312" w:type="dxa"/>
            <w:vAlign w:val="center"/>
          </w:tcPr>
          <w:p w:rsidR="00913F7C" w:rsidRPr="008E7EE5" w:rsidRDefault="005E3F51" w:rsidP="008748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7EE5">
              <w:rPr>
                <w:rFonts w:ascii="Times New Roman" w:hAnsi="Times New Roman" w:cs="Times New Roman"/>
                <w:sz w:val="18"/>
                <w:szCs w:val="18"/>
              </w:rPr>
              <w:t>+100</w:t>
            </w:r>
          </w:p>
        </w:tc>
      </w:tr>
      <w:tr w:rsidR="00913F7C" w:rsidRPr="00A14CC3" w:rsidTr="00BD7693">
        <w:trPr>
          <w:trHeight w:val="281"/>
        </w:trPr>
        <w:tc>
          <w:tcPr>
            <w:tcW w:w="5253" w:type="dxa"/>
            <w:gridSpan w:val="4"/>
            <w:vAlign w:val="center"/>
          </w:tcPr>
          <w:p w:rsidR="00913F7C" w:rsidRPr="00A14CC3" w:rsidRDefault="008572F1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В т.ч. повлекшее по неосторожности смерть</w:t>
            </w:r>
          </w:p>
        </w:tc>
        <w:tc>
          <w:tcPr>
            <w:tcW w:w="396" w:type="dxa"/>
            <w:vAlign w:val="center"/>
          </w:tcPr>
          <w:p w:rsidR="00913F7C" w:rsidRPr="00A14CC3" w:rsidRDefault="00913F7C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195" w:type="dxa"/>
            <w:vAlign w:val="center"/>
          </w:tcPr>
          <w:p w:rsidR="00913F7C" w:rsidRPr="00BD0E8C" w:rsidRDefault="0005503A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89" w:type="dxa"/>
            <w:vAlign w:val="center"/>
          </w:tcPr>
          <w:p w:rsidR="00913F7C" w:rsidRPr="00BD0E8C" w:rsidRDefault="00BC2EAF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12" w:type="dxa"/>
            <w:vAlign w:val="center"/>
          </w:tcPr>
          <w:p w:rsidR="00913F7C" w:rsidRPr="008E7EE5" w:rsidRDefault="0004722D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7EE5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913F7C" w:rsidRPr="00A14CC3" w:rsidTr="00BD7693">
        <w:trPr>
          <w:trHeight w:val="341"/>
        </w:trPr>
        <w:tc>
          <w:tcPr>
            <w:tcW w:w="5253" w:type="dxa"/>
            <w:gridSpan w:val="4"/>
            <w:vAlign w:val="center"/>
          </w:tcPr>
          <w:p w:rsidR="008572F1" w:rsidRPr="00A14CC3" w:rsidRDefault="008572F1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Изнасилование</w:t>
            </w:r>
            <w:r w:rsidR="00DC0A35" w:rsidRPr="00A14CC3">
              <w:rPr>
                <w:rFonts w:ascii="Times New Roman" w:hAnsi="Times New Roman" w:cs="Times New Roman"/>
                <w:sz w:val="18"/>
                <w:szCs w:val="18"/>
              </w:rPr>
              <w:t xml:space="preserve"> (ст. 131 УК РФ)</w:t>
            </w:r>
          </w:p>
        </w:tc>
        <w:tc>
          <w:tcPr>
            <w:tcW w:w="396" w:type="dxa"/>
            <w:vAlign w:val="center"/>
          </w:tcPr>
          <w:p w:rsidR="00913F7C" w:rsidRPr="00A14CC3" w:rsidRDefault="00913F7C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195" w:type="dxa"/>
            <w:vAlign w:val="center"/>
          </w:tcPr>
          <w:p w:rsidR="00913F7C" w:rsidRPr="00BD0E8C" w:rsidRDefault="00A91FBA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89" w:type="dxa"/>
            <w:vAlign w:val="center"/>
          </w:tcPr>
          <w:p w:rsidR="00913F7C" w:rsidRPr="00BD0E8C" w:rsidRDefault="00DA3DF2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0E8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12" w:type="dxa"/>
            <w:vAlign w:val="center"/>
          </w:tcPr>
          <w:p w:rsidR="00913F7C" w:rsidRPr="008E7EE5" w:rsidRDefault="00CC11B7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7EE5">
              <w:rPr>
                <w:rFonts w:ascii="Times New Roman" w:hAnsi="Times New Roman" w:cs="Times New Roman"/>
                <w:sz w:val="18"/>
                <w:szCs w:val="18"/>
              </w:rPr>
              <w:t>+100</w:t>
            </w:r>
          </w:p>
        </w:tc>
      </w:tr>
      <w:tr w:rsidR="00913F7C" w:rsidRPr="00A14CC3" w:rsidTr="00BD7693">
        <w:tc>
          <w:tcPr>
            <w:tcW w:w="5253" w:type="dxa"/>
            <w:gridSpan w:val="4"/>
            <w:vAlign w:val="center"/>
          </w:tcPr>
          <w:p w:rsidR="00DC0A35" w:rsidRPr="00A14CC3" w:rsidRDefault="008572F1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 xml:space="preserve">Преступления против собственности </w:t>
            </w:r>
          </w:p>
          <w:p w:rsidR="00913F7C" w:rsidRPr="00A14CC3" w:rsidRDefault="00DC0A35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(ст. 158-168 УК РФ)</w:t>
            </w:r>
          </w:p>
        </w:tc>
        <w:tc>
          <w:tcPr>
            <w:tcW w:w="396" w:type="dxa"/>
            <w:vAlign w:val="center"/>
          </w:tcPr>
          <w:p w:rsidR="00913F7C" w:rsidRPr="00A14CC3" w:rsidRDefault="00913F7C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195" w:type="dxa"/>
            <w:vAlign w:val="center"/>
          </w:tcPr>
          <w:p w:rsidR="00913F7C" w:rsidRPr="00A91FBA" w:rsidRDefault="00EC7267" w:rsidP="00FE160E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EC7267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="00FE160E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EC726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89" w:type="dxa"/>
            <w:vAlign w:val="center"/>
          </w:tcPr>
          <w:p w:rsidR="00913F7C" w:rsidRPr="00A91FBA" w:rsidRDefault="003279FC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609</w:t>
            </w:r>
          </w:p>
        </w:tc>
        <w:tc>
          <w:tcPr>
            <w:tcW w:w="1312" w:type="dxa"/>
            <w:vAlign w:val="center"/>
          </w:tcPr>
          <w:p w:rsidR="00913F7C" w:rsidRPr="008E7EE5" w:rsidRDefault="00CC11B7" w:rsidP="00487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</w:t>
            </w:r>
            <w:r w:rsidR="00487E7A">
              <w:rPr>
                <w:rFonts w:ascii="Times New Roman" w:hAnsi="Times New Roman" w:cs="Times New Roman"/>
                <w:sz w:val="18"/>
                <w:szCs w:val="18"/>
              </w:rPr>
              <w:t>26,4</w:t>
            </w:r>
          </w:p>
        </w:tc>
      </w:tr>
      <w:tr w:rsidR="00913F7C" w:rsidRPr="00A14CC3" w:rsidTr="00BD7693">
        <w:trPr>
          <w:trHeight w:val="266"/>
        </w:trPr>
        <w:tc>
          <w:tcPr>
            <w:tcW w:w="5253" w:type="dxa"/>
            <w:gridSpan w:val="4"/>
            <w:vAlign w:val="center"/>
          </w:tcPr>
          <w:p w:rsidR="00913F7C" w:rsidRPr="00A14CC3" w:rsidRDefault="008572F1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 xml:space="preserve">Кража </w:t>
            </w:r>
            <w:r w:rsidR="00DC0A35" w:rsidRPr="00A14CC3">
              <w:rPr>
                <w:rFonts w:ascii="Times New Roman" w:hAnsi="Times New Roman" w:cs="Times New Roman"/>
                <w:sz w:val="18"/>
                <w:szCs w:val="18"/>
              </w:rPr>
              <w:t>(ст. 158 УК РФ)</w:t>
            </w:r>
          </w:p>
        </w:tc>
        <w:tc>
          <w:tcPr>
            <w:tcW w:w="396" w:type="dxa"/>
            <w:vAlign w:val="center"/>
          </w:tcPr>
          <w:p w:rsidR="00913F7C" w:rsidRPr="00A14CC3" w:rsidRDefault="00913F7C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195" w:type="dxa"/>
            <w:vAlign w:val="center"/>
          </w:tcPr>
          <w:p w:rsidR="00913F7C" w:rsidRPr="00BD0E8C" w:rsidRDefault="00AC1EE3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617</w:t>
            </w:r>
          </w:p>
        </w:tc>
        <w:tc>
          <w:tcPr>
            <w:tcW w:w="1189" w:type="dxa"/>
            <w:vAlign w:val="center"/>
          </w:tcPr>
          <w:p w:rsidR="00913F7C" w:rsidRPr="00BD0E8C" w:rsidRDefault="003279FC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595</w:t>
            </w:r>
          </w:p>
        </w:tc>
        <w:tc>
          <w:tcPr>
            <w:tcW w:w="1312" w:type="dxa"/>
            <w:vAlign w:val="center"/>
          </w:tcPr>
          <w:p w:rsidR="00913F7C" w:rsidRPr="008E7EE5" w:rsidRDefault="00CC11B7" w:rsidP="00487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</w:t>
            </w:r>
            <w:r w:rsidR="00487E7A">
              <w:rPr>
                <w:rFonts w:ascii="Times New Roman" w:hAnsi="Times New Roman" w:cs="Times New Roman"/>
                <w:sz w:val="18"/>
                <w:szCs w:val="18"/>
              </w:rPr>
              <w:t>3,6</w:t>
            </w:r>
          </w:p>
        </w:tc>
      </w:tr>
      <w:tr w:rsidR="00A01676" w:rsidRPr="00A14CC3" w:rsidTr="00BD7693">
        <w:trPr>
          <w:trHeight w:val="357"/>
        </w:trPr>
        <w:tc>
          <w:tcPr>
            <w:tcW w:w="796" w:type="dxa"/>
            <w:vMerge w:val="restart"/>
            <w:textDirection w:val="btLr"/>
            <w:vAlign w:val="center"/>
          </w:tcPr>
          <w:p w:rsidR="00913F7C" w:rsidRPr="00A14CC3" w:rsidRDefault="00617972" w:rsidP="00617972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В т.ч.</w:t>
            </w:r>
          </w:p>
        </w:tc>
        <w:tc>
          <w:tcPr>
            <w:tcW w:w="4457" w:type="dxa"/>
            <w:gridSpan w:val="3"/>
            <w:vAlign w:val="center"/>
          </w:tcPr>
          <w:p w:rsidR="00913F7C" w:rsidRPr="00A14CC3" w:rsidRDefault="00A14CC3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="008572F1" w:rsidRPr="00A14CC3">
              <w:rPr>
                <w:rFonts w:ascii="Times New Roman" w:hAnsi="Times New Roman" w:cs="Times New Roman"/>
                <w:sz w:val="18"/>
                <w:szCs w:val="18"/>
              </w:rPr>
              <w:t>аскрыто</w:t>
            </w:r>
          </w:p>
        </w:tc>
        <w:tc>
          <w:tcPr>
            <w:tcW w:w="396" w:type="dxa"/>
            <w:vAlign w:val="center"/>
          </w:tcPr>
          <w:p w:rsidR="00913F7C" w:rsidRPr="00A14CC3" w:rsidRDefault="00913F7C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195" w:type="dxa"/>
            <w:vAlign w:val="center"/>
          </w:tcPr>
          <w:p w:rsidR="00913F7C" w:rsidRPr="00BD0E8C" w:rsidRDefault="00AC1EE3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438</w:t>
            </w:r>
          </w:p>
        </w:tc>
        <w:tc>
          <w:tcPr>
            <w:tcW w:w="1189" w:type="dxa"/>
            <w:vAlign w:val="center"/>
          </w:tcPr>
          <w:p w:rsidR="00913F7C" w:rsidRPr="00BD0E8C" w:rsidRDefault="003279FC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420</w:t>
            </w:r>
          </w:p>
        </w:tc>
        <w:tc>
          <w:tcPr>
            <w:tcW w:w="1312" w:type="dxa"/>
            <w:vAlign w:val="center"/>
          </w:tcPr>
          <w:p w:rsidR="00913F7C" w:rsidRPr="008E7EE5" w:rsidRDefault="00CC11B7" w:rsidP="00487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</w:t>
            </w:r>
            <w:r w:rsidR="00487E7A">
              <w:rPr>
                <w:rFonts w:ascii="Times New Roman" w:hAnsi="Times New Roman" w:cs="Times New Roman"/>
                <w:sz w:val="18"/>
                <w:szCs w:val="18"/>
              </w:rPr>
              <w:t>4,2</w:t>
            </w:r>
          </w:p>
        </w:tc>
      </w:tr>
      <w:tr w:rsidR="00A01676" w:rsidRPr="00A14CC3" w:rsidTr="00BD7693">
        <w:trPr>
          <w:trHeight w:val="277"/>
        </w:trPr>
        <w:tc>
          <w:tcPr>
            <w:tcW w:w="796" w:type="dxa"/>
            <w:vMerge/>
          </w:tcPr>
          <w:p w:rsidR="00913F7C" w:rsidRPr="00A14CC3" w:rsidRDefault="00913F7C" w:rsidP="00913F7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57" w:type="dxa"/>
            <w:gridSpan w:val="3"/>
            <w:vAlign w:val="center"/>
          </w:tcPr>
          <w:p w:rsidR="00913F7C" w:rsidRPr="00A14CC3" w:rsidRDefault="008572F1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% раскрываемости</w:t>
            </w:r>
          </w:p>
        </w:tc>
        <w:tc>
          <w:tcPr>
            <w:tcW w:w="396" w:type="dxa"/>
            <w:vAlign w:val="center"/>
          </w:tcPr>
          <w:p w:rsidR="00913F7C" w:rsidRPr="00A14CC3" w:rsidRDefault="00913F7C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195" w:type="dxa"/>
            <w:vAlign w:val="center"/>
          </w:tcPr>
          <w:p w:rsidR="00913F7C" w:rsidRPr="00BD0E8C" w:rsidRDefault="00AC14FC" w:rsidP="006244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70,9</w:t>
            </w:r>
          </w:p>
        </w:tc>
        <w:tc>
          <w:tcPr>
            <w:tcW w:w="1189" w:type="dxa"/>
            <w:vAlign w:val="center"/>
          </w:tcPr>
          <w:p w:rsidR="00913F7C" w:rsidRPr="00BD0E8C" w:rsidRDefault="003279FC" w:rsidP="00B235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70,5</w:t>
            </w:r>
          </w:p>
        </w:tc>
        <w:tc>
          <w:tcPr>
            <w:tcW w:w="1312" w:type="dxa"/>
            <w:vAlign w:val="center"/>
          </w:tcPr>
          <w:p w:rsidR="00913F7C" w:rsidRPr="008E7EE5" w:rsidRDefault="00487E7A" w:rsidP="00487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+0,5</w:t>
            </w:r>
          </w:p>
        </w:tc>
      </w:tr>
      <w:tr w:rsidR="00913F7C" w:rsidRPr="00A14CC3" w:rsidTr="00BD7693">
        <w:tc>
          <w:tcPr>
            <w:tcW w:w="5253" w:type="dxa"/>
            <w:gridSpan w:val="4"/>
            <w:vAlign w:val="center"/>
          </w:tcPr>
          <w:p w:rsidR="00913F7C" w:rsidRPr="00A14CC3" w:rsidRDefault="008572F1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 xml:space="preserve">Мошенничество </w:t>
            </w:r>
            <w:r w:rsidR="00DC0A35" w:rsidRPr="00A14CC3">
              <w:rPr>
                <w:rFonts w:ascii="Times New Roman" w:hAnsi="Times New Roman" w:cs="Times New Roman"/>
                <w:sz w:val="18"/>
                <w:szCs w:val="18"/>
              </w:rPr>
              <w:t>(ст. 159-159.6 УК РФ)</w:t>
            </w:r>
          </w:p>
        </w:tc>
        <w:tc>
          <w:tcPr>
            <w:tcW w:w="396" w:type="dxa"/>
            <w:vAlign w:val="center"/>
          </w:tcPr>
          <w:p w:rsidR="00913F7C" w:rsidRPr="00A14CC3" w:rsidRDefault="00913F7C" w:rsidP="005827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5827D5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195" w:type="dxa"/>
            <w:vAlign w:val="center"/>
          </w:tcPr>
          <w:p w:rsidR="00913F7C" w:rsidRPr="00BD0E8C" w:rsidRDefault="00AC1EE3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</w:t>
            </w:r>
          </w:p>
        </w:tc>
        <w:tc>
          <w:tcPr>
            <w:tcW w:w="1189" w:type="dxa"/>
            <w:vAlign w:val="center"/>
          </w:tcPr>
          <w:p w:rsidR="00913F7C" w:rsidRPr="00BD0E8C" w:rsidRDefault="003279FC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</w:t>
            </w:r>
          </w:p>
        </w:tc>
        <w:tc>
          <w:tcPr>
            <w:tcW w:w="1312" w:type="dxa"/>
            <w:vAlign w:val="center"/>
          </w:tcPr>
          <w:p w:rsidR="00913F7C" w:rsidRPr="008E7EE5" w:rsidRDefault="00487E7A" w:rsidP="003527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+11,3</w:t>
            </w:r>
          </w:p>
        </w:tc>
      </w:tr>
      <w:tr w:rsidR="00913F7C" w:rsidRPr="00A14CC3" w:rsidTr="00BD7693">
        <w:tc>
          <w:tcPr>
            <w:tcW w:w="5253" w:type="dxa"/>
            <w:gridSpan w:val="4"/>
            <w:vAlign w:val="center"/>
          </w:tcPr>
          <w:p w:rsidR="00913F7C" w:rsidRPr="00A14CC3" w:rsidRDefault="00DC0A35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Грабёж (ст. 161 УК РФ)</w:t>
            </w:r>
          </w:p>
        </w:tc>
        <w:tc>
          <w:tcPr>
            <w:tcW w:w="396" w:type="dxa"/>
            <w:vAlign w:val="center"/>
          </w:tcPr>
          <w:p w:rsidR="00913F7C" w:rsidRPr="00A14CC3" w:rsidRDefault="005827D5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195" w:type="dxa"/>
            <w:vAlign w:val="center"/>
          </w:tcPr>
          <w:p w:rsidR="00913F7C" w:rsidRPr="00BD0E8C" w:rsidRDefault="00AC1EE3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1189" w:type="dxa"/>
            <w:vAlign w:val="center"/>
          </w:tcPr>
          <w:p w:rsidR="00913F7C" w:rsidRPr="00BD0E8C" w:rsidRDefault="003279FC" w:rsidP="00EC59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312" w:type="dxa"/>
            <w:vAlign w:val="center"/>
          </w:tcPr>
          <w:p w:rsidR="00913F7C" w:rsidRPr="008E7EE5" w:rsidRDefault="00487E7A" w:rsidP="003527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+90,9</w:t>
            </w:r>
          </w:p>
        </w:tc>
      </w:tr>
      <w:tr w:rsidR="00913F7C" w:rsidRPr="00A14CC3" w:rsidTr="00BD7693">
        <w:tc>
          <w:tcPr>
            <w:tcW w:w="5253" w:type="dxa"/>
            <w:gridSpan w:val="4"/>
            <w:vAlign w:val="center"/>
          </w:tcPr>
          <w:p w:rsidR="00913F7C" w:rsidRPr="00A14CC3" w:rsidRDefault="00DC0A35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Разбой (ст. 162 УК РФ)</w:t>
            </w:r>
          </w:p>
        </w:tc>
        <w:tc>
          <w:tcPr>
            <w:tcW w:w="396" w:type="dxa"/>
            <w:vAlign w:val="center"/>
          </w:tcPr>
          <w:p w:rsidR="00913F7C" w:rsidRPr="00A14CC3" w:rsidRDefault="005827D5" w:rsidP="005827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1195" w:type="dxa"/>
            <w:vAlign w:val="center"/>
          </w:tcPr>
          <w:p w:rsidR="00913F7C" w:rsidRPr="00BD0E8C" w:rsidRDefault="00AC1EE3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189" w:type="dxa"/>
            <w:vAlign w:val="center"/>
          </w:tcPr>
          <w:p w:rsidR="00913F7C" w:rsidRPr="00BD0E8C" w:rsidRDefault="003279FC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12" w:type="dxa"/>
            <w:vAlign w:val="center"/>
          </w:tcPr>
          <w:p w:rsidR="00913F7C" w:rsidRPr="008E7EE5" w:rsidRDefault="00487E7A" w:rsidP="003527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+100</w:t>
            </w:r>
          </w:p>
        </w:tc>
      </w:tr>
      <w:tr w:rsidR="00913F7C" w:rsidRPr="00A14CC3" w:rsidTr="00BD7693">
        <w:tc>
          <w:tcPr>
            <w:tcW w:w="5253" w:type="dxa"/>
            <w:gridSpan w:val="4"/>
            <w:vAlign w:val="center"/>
          </w:tcPr>
          <w:p w:rsidR="00913F7C" w:rsidRPr="00A14CC3" w:rsidRDefault="00DC0A35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Незаконный оборот наркотиков</w:t>
            </w:r>
          </w:p>
        </w:tc>
        <w:tc>
          <w:tcPr>
            <w:tcW w:w="396" w:type="dxa"/>
            <w:vAlign w:val="center"/>
          </w:tcPr>
          <w:p w:rsidR="00913F7C" w:rsidRPr="00A14CC3" w:rsidRDefault="005827D5" w:rsidP="005827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195" w:type="dxa"/>
            <w:vAlign w:val="center"/>
          </w:tcPr>
          <w:p w:rsidR="00913F7C" w:rsidRPr="00BD0E8C" w:rsidRDefault="00AC1EE3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462</w:t>
            </w:r>
          </w:p>
        </w:tc>
        <w:tc>
          <w:tcPr>
            <w:tcW w:w="1189" w:type="dxa"/>
            <w:vAlign w:val="center"/>
          </w:tcPr>
          <w:p w:rsidR="00913F7C" w:rsidRPr="00BD0E8C" w:rsidRDefault="003279FC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535</w:t>
            </w:r>
          </w:p>
        </w:tc>
        <w:tc>
          <w:tcPr>
            <w:tcW w:w="1312" w:type="dxa"/>
            <w:vAlign w:val="center"/>
          </w:tcPr>
          <w:p w:rsidR="00913F7C" w:rsidRPr="008E7EE5" w:rsidRDefault="0087356D" w:rsidP="00487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7EE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487E7A">
              <w:rPr>
                <w:rFonts w:ascii="Times New Roman" w:hAnsi="Times New Roman" w:cs="Times New Roman"/>
                <w:sz w:val="18"/>
                <w:szCs w:val="18"/>
              </w:rPr>
              <w:t>13,6</w:t>
            </w:r>
          </w:p>
        </w:tc>
      </w:tr>
      <w:tr w:rsidR="00A01676" w:rsidRPr="00A14CC3" w:rsidTr="00BD7693">
        <w:trPr>
          <w:trHeight w:val="347"/>
        </w:trPr>
        <w:tc>
          <w:tcPr>
            <w:tcW w:w="796" w:type="dxa"/>
            <w:vMerge w:val="restart"/>
            <w:textDirection w:val="btLr"/>
            <w:vAlign w:val="center"/>
          </w:tcPr>
          <w:p w:rsidR="00913F7C" w:rsidRPr="00A14CC3" w:rsidRDefault="00617972" w:rsidP="00617972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В т.ч.</w:t>
            </w:r>
          </w:p>
        </w:tc>
        <w:tc>
          <w:tcPr>
            <w:tcW w:w="4457" w:type="dxa"/>
            <w:gridSpan w:val="3"/>
            <w:vAlign w:val="center"/>
          </w:tcPr>
          <w:p w:rsidR="00913F7C" w:rsidRPr="00A14CC3" w:rsidRDefault="00A14CC3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="008572F1" w:rsidRPr="00A14CC3">
              <w:rPr>
                <w:rFonts w:ascii="Times New Roman" w:hAnsi="Times New Roman" w:cs="Times New Roman"/>
                <w:sz w:val="18"/>
                <w:szCs w:val="18"/>
              </w:rPr>
              <w:t>аскрыто</w:t>
            </w:r>
          </w:p>
        </w:tc>
        <w:tc>
          <w:tcPr>
            <w:tcW w:w="396" w:type="dxa"/>
            <w:vAlign w:val="center"/>
          </w:tcPr>
          <w:p w:rsidR="00913F7C" w:rsidRPr="00A14CC3" w:rsidRDefault="005827D5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1195" w:type="dxa"/>
            <w:vAlign w:val="center"/>
          </w:tcPr>
          <w:p w:rsidR="00913F7C" w:rsidRPr="00BD0E8C" w:rsidRDefault="00AC1EE3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311</w:t>
            </w:r>
          </w:p>
        </w:tc>
        <w:tc>
          <w:tcPr>
            <w:tcW w:w="1189" w:type="dxa"/>
            <w:vAlign w:val="center"/>
          </w:tcPr>
          <w:p w:rsidR="00913F7C" w:rsidRPr="00BD0E8C" w:rsidRDefault="002F0778" w:rsidP="003279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3279FC">
              <w:rPr>
                <w:rFonts w:ascii="Times New Roman" w:hAnsi="Times New Roman" w:cs="Times New Roman"/>
                <w:sz w:val="18"/>
                <w:szCs w:val="18"/>
              </w:rPr>
              <w:t>86</w:t>
            </w:r>
          </w:p>
        </w:tc>
        <w:tc>
          <w:tcPr>
            <w:tcW w:w="1312" w:type="dxa"/>
            <w:vAlign w:val="center"/>
          </w:tcPr>
          <w:p w:rsidR="00913F7C" w:rsidRPr="008E7EE5" w:rsidRDefault="008748B4" w:rsidP="00487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7EE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487E7A">
              <w:rPr>
                <w:rFonts w:ascii="Times New Roman" w:hAnsi="Times New Roman" w:cs="Times New Roman"/>
                <w:sz w:val="18"/>
                <w:szCs w:val="18"/>
              </w:rPr>
              <w:t>19,4</w:t>
            </w:r>
          </w:p>
        </w:tc>
      </w:tr>
      <w:tr w:rsidR="00A01676" w:rsidRPr="00A14CC3" w:rsidTr="00BD7693">
        <w:tc>
          <w:tcPr>
            <w:tcW w:w="796" w:type="dxa"/>
            <w:vMerge/>
          </w:tcPr>
          <w:p w:rsidR="00913F7C" w:rsidRPr="00A14CC3" w:rsidRDefault="00913F7C" w:rsidP="00913F7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57" w:type="dxa"/>
            <w:gridSpan w:val="3"/>
            <w:vAlign w:val="center"/>
          </w:tcPr>
          <w:p w:rsidR="00913F7C" w:rsidRPr="00A14CC3" w:rsidRDefault="008572F1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% раскрываемости</w:t>
            </w:r>
          </w:p>
        </w:tc>
        <w:tc>
          <w:tcPr>
            <w:tcW w:w="396" w:type="dxa"/>
            <w:vAlign w:val="center"/>
          </w:tcPr>
          <w:p w:rsidR="00913F7C" w:rsidRPr="00A14CC3" w:rsidRDefault="005827D5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195" w:type="dxa"/>
            <w:vAlign w:val="center"/>
          </w:tcPr>
          <w:p w:rsidR="00913F7C" w:rsidRPr="00BD0E8C" w:rsidRDefault="00AC14FC" w:rsidP="00B235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67,3</w:t>
            </w:r>
          </w:p>
        </w:tc>
        <w:tc>
          <w:tcPr>
            <w:tcW w:w="1189" w:type="dxa"/>
            <w:vAlign w:val="center"/>
          </w:tcPr>
          <w:p w:rsidR="00913F7C" w:rsidRPr="00BD0E8C" w:rsidRDefault="003279FC" w:rsidP="005827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72,1</w:t>
            </w:r>
          </w:p>
        </w:tc>
        <w:tc>
          <w:tcPr>
            <w:tcW w:w="1312" w:type="dxa"/>
            <w:vAlign w:val="center"/>
          </w:tcPr>
          <w:p w:rsidR="00913F7C" w:rsidRPr="008E7EE5" w:rsidRDefault="003527BF" w:rsidP="00487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487E7A">
              <w:rPr>
                <w:rFonts w:ascii="Times New Roman" w:hAnsi="Times New Roman" w:cs="Times New Roman"/>
                <w:sz w:val="18"/>
                <w:szCs w:val="18"/>
              </w:rPr>
              <w:t>6,6</w:t>
            </w:r>
          </w:p>
        </w:tc>
      </w:tr>
      <w:tr w:rsidR="00913F7C" w:rsidRPr="00A14CC3" w:rsidTr="00BD7693">
        <w:tc>
          <w:tcPr>
            <w:tcW w:w="5253" w:type="dxa"/>
            <w:gridSpan w:val="4"/>
            <w:vAlign w:val="center"/>
          </w:tcPr>
          <w:p w:rsidR="00913F7C" w:rsidRPr="00A14CC3" w:rsidRDefault="00DC0A35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Незаконный оборот наркотиков с целью сбыта</w:t>
            </w:r>
          </w:p>
        </w:tc>
        <w:tc>
          <w:tcPr>
            <w:tcW w:w="396" w:type="dxa"/>
            <w:vAlign w:val="center"/>
          </w:tcPr>
          <w:p w:rsidR="00913F7C" w:rsidRPr="00A14CC3" w:rsidRDefault="005827D5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1195" w:type="dxa"/>
            <w:vAlign w:val="center"/>
          </w:tcPr>
          <w:p w:rsidR="00913F7C" w:rsidRPr="00BD0E8C" w:rsidRDefault="00AC1EE3" w:rsidP="007245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257</w:t>
            </w:r>
          </w:p>
        </w:tc>
        <w:tc>
          <w:tcPr>
            <w:tcW w:w="1189" w:type="dxa"/>
            <w:vAlign w:val="center"/>
          </w:tcPr>
          <w:p w:rsidR="00913F7C" w:rsidRPr="00BD0E8C" w:rsidRDefault="002F0778" w:rsidP="003279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3279FC">
              <w:rPr>
                <w:rFonts w:ascii="Times New Roman" w:hAnsi="Times New Roman" w:cs="Times New Roman"/>
                <w:sz w:val="18"/>
                <w:szCs w:val="18"/>
              </w:rPr>
              <w:t>47</w:t>
            </w:r>
          </w:p>
        </w:tc>
        <w:tc>
          <w:tcPr>
            <w:tcW w:w="1312" w:type="dxa"/>
            <w:vAlign w:val="center"/>
          </w:tcPr>
          <w:p w:rsidR="00913F7C" w:rsidRPr="008E7EE5" w:rsidRDefault="00487E7A" w:rsidP="00487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+4</w:t>
            </w:r>
          </w:p>
        </w:tc>
      </w:tr>
      <w:tr w:rsidR="00913F7C" w:rsidRPr="00A14CC3" w:rsidTr="00BD7693">
        <w:tc>
          <w:tcPr>
            <w:tcW w:w="5253" w:type="dxa"/>
            <w:gridSpan w:val="4"/>
            <w:vAlign w:val="center"/>
          </w:tcPr>
          <w:p w:rsidR="00913F7C" w:rsidRPr="00A14CC3" w:rsidRDefault="00DC0A35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Незаконный оборот оружия</w:t>
            </w:r>
          </w:p>
        </w:tc>
        <w:tc>
          <w:tcPr>
            <w:tcW w:w="396" w:type="dxa"/>
            <w:vAlign w:val="center"/>
          </w:tcPr>
          <w:p w:rsidR="00913F7C" w:rsidRPr="00A14CC3" w:rsidRDefault="005827D5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1195" w:type="dxa"/>
            <w:vAlign w:val="center"/>
          </w:tcPr>
          <w:p w:rsidR="00913F7C" w:rsidRPr="00BD0E8C" w:rsidRDefault="00F76F2E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85</w:t>
            </w:r>
          </w:p>
        </w:tc>
        <w:tc>
          <w:tcPr>
            <w:tcW w:w="1189" w:type="dxa"/>
            <w:vAlign w:val="center"/>
          </w:tcPr>
          <w:p w:rsidR="00913F7C" w:rsidRPr="00BD0E8C" w:rsidRDefault="003279FC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97</w:t>
            </w:r>
          </w:p>
        </w:tc>
        <w:tc>
          <w:tcPr>
            <w:tcW w:w="1312" w:type="dxa"/>
            <w:vAlign w:val="center"/>
          </w:tcPr>
          <w:p w:rsidR="00913F7C" w:rsidRPr="008E7EE5" w:rsidRDefault="003527BF" w:rsidP="00487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487E7A">
              <w:rPr>
                <w:rFonts w:ascii="Times New Roman" w:hAnsi="Times New Roman" w:cs="Times New Roman"/>
                <w:sz w:val="18"/>
                <w:szCs w:val="18"/>
              </w:rPr>
              <w:t>12,3</w:t>
            </w:r>
          </w:p>
        </w:tc>
      </w:tr>
      <w:tr w:rsidR="00913F7C" w:rsidRPr="00A14CC3" w:rsidTr="00BD7693">
        <w:tc>
          <w:tcPr>
            <w:tcW w:w="5253" w:type="dxa"/>
            <w:gridSpan w:val="4"/>
            <w:vAlign w:val="center"/>
          </w:tcPr>
          <w:p w:rsidR="00913F7C" w:rsidRPr="00A14CC3" w:rsidRDefault="00DC0A35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Экономическая направленность</w:t>
            </w:r>
          </w:p>
        </w:tc>
        <w:tc>
          <w:tcPr>
            <w:tcW w:w="396" w:type="dxa"/>
            <w:vAlign w:val="center"/>
          </w:tcPr>
          <w:p w:rsidR="00913F7C" w:rsidRPr="00A14CC3" w:rsidRDefault="005827D5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1195" w:type="dxa"/>
            <w:vAlign w:val="center"/>
          </w:tcPr>
          <w:p w:rsidR="00913F7C" w:rsidRPr="00BD0E8C" w:rsidRDefault="00F76F2E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504</w:t>
            </w:r>
          </w:p>
        </w:tc>
        <w:tc>
          <w:tcPr>
            <w:tcW w:w="1189" w:type="dxa"/>
            <w:vAlign w:val="center"/>
          </w:tcPr>
          <w:p w:rsidR="00913F7C" w:rsidRPr="00BD0E8C" w:rsidRDefault="003279FC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555</w:t>
            </w:r>
          </w:p>
        </w:tc>
        <w:tc>
          <w:tcPr>
            <w:tcW w:w="1312" w:type="dxa"/>
            <w:vAlign w:val="center"/>
          </w:tcPr>
          <w:p w:rsidR="00913F7C" w:rsidRPr="008E7EE5" w:rsidRDefault="00E231D4" w:rsidP="00487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487E7A">
              <w:rPr>
                <w:rFonts w:ascii="Times New Roman" w:hAnsi="Times New Roman" w:cs="Times New Roman"/>
                <w:sz w:val="18"/>
                <w:szCs w:val="18"/>
              </w:rPr>
              <w:t>9,1</w:t>
            </w:r>
          </w:p>
        </w:tc>
      </w:tr>
      <w:tr w:rsidR="00A01676" w:rsidRPr="00A14CC3" w:rsidTr="00BD7693">
        <w:tc>
          <w:tcPr>
            <w:tcW w:w="796" w:type="dxa"/>
            <w:vMerge w:val="restart"/>
            <w:textDirection w:val="btLr"/>
            <w:vAlign w:val="center"/>
          </w:tcPr>
          <w:p w:rsidR="00913F7C" w:rsidRPr="00A14CC3" w:rsidRDefault="00617972" w:rsidP="000B79D2">
            <w:pPr>
              <w:ind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В том числе</w:t>
            </w:r>
          </w:p>
        </w:tc>
        <w:tc>
          <w:tcPr>
            <w:tcW w:w="4457" w:type="dxa"/>
            <w:gridSpan w:val="3"/>
            <w:vAlign w:val="center"/>
          </w:tcPr>
          <w:p w:rsidR="00913F7C" w:rsidRPr="00A14CC3" w:rsidRDefault="00A14CC3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="00DC0A35" w:rsidRPr="00A14CC3">
              <w:rPr>
                <w:rFonts w:ascii="Times New Roman" w:hAnsi="Times New Roman" w:cs="Times New Roman"/>
                <w:sz w:val="18"/>
                <w:szCs w:val="18"/>
              </w:rPr>
              <w:t>яжкие и особо тяжкие</w:t>
            </w:r>
          </w:p>
        </w:tc>
        <w:tc>
          <w:tcPr>
            <w:tcW w:w="396" w:type="dxa"/>
            <w:vAlign w:val="center"/>
          </w:tcPr>
          <w:p w:rsidR="00913F7C" w:rsidRPr="00A14CC3" w:rsidRDefault="005827D5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1195" w:type="dxa"/>
            <w:vAlign w:val="center"/>
          </w:tcPr>
          <w:p w:rsidR="00913F7C" w:rsidRPr="00BD0E8C" w:rsidRDefault="00F76F2E" w:rsidP="002D68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187</w:t>
            </w:r>
          </w:p>
        </w:tc>
        <w:tc>
          <w:tcPr>
            <w:tcW w:w="1189" w:type="dxa"/>
            <w:vAlign w:val="center"/>
          </w:tcPr>
          <w:p w:rsidR="00913F7C" w:rsidRPr="00BD0E8C" w:rsidRDefault="003279FC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1312" w:type="dxa"/>
            <w:vAlign w:val="center"/>
          </w:tcPr>
          <w:p w:rsidR="00913F7C" w:rsidRPr="008E7EE5" w:rsidRDefault="00487E7A" w:rsidP="003527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+567,8</w:t>
            </w:r>
          </w:p>
        </w:tc>
      </w:tr>
      <w:tr w:rsidR="00A01676" w:rsidRPr="00A14CC3" w:rsidTr="00BD7693">
        <w:tc>
          <w:tcPr>
            <w:tcW w:w="796" w:type="dxa"/>
            <w:vMerge/>
          </w:tcPr>
          <w:p w:rsidR="00913F7C" w:rsidRPr="00A14CC3" w:rsidRDefault="00913F7C" w:rsidP="00913F7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57" w:type="dxa"/>
            <w:gridSpan w:val="3"/>
            <w:vAlign w:val="center"/>
          </w:tcPr>
          <w:p w:rsidR="00913F7C" w:rsidRPr="00A14CC3" w:rsidRDefault="00A14CC3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="00DC0A35" w:rsidRPr="00A14CC3">
              <w:rPr>
                <w:rFonts w:ascii="Times New Roman" w:hAnsi="Times New Roman" w:cs="Times New Roman"/>
                <w:sz w:val="18"/>
                <w:szCs w:val="18"/>
              </w:rPr>
              <w:t>ротив собственности (ст. 158-168 УК РФ)</w:t>
            </w:r>
          </w:p>
        </w:tc>
        <w:tc>
          <w:tcPr>
            <w:tcW w:w="396" w:type="dxa"/>
            <w:vAlign w:val="center"/>
          </w:tcPr>
          <w:p w:rsidR="00913F7C" w:rsidRPr="00A14CC3" w:rsidRDefault="005827D5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1195" w:type="dxa"/>
            <w:vAlign w:val="center"/>
          </w:tcPr>
          <w:p w:rsidR="00913F7C" w:rsidRPr="00BD0E8C" w:rsidRDefault="00F76F2E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99</w:t>
            </w:r>
          </w:p>
        </w:tc>
        <w:tc>
          <w:tcPr>
            <w:tcW w:w="1189" w:type="dxa"/>
            <w:vAlign w:val="center"/>
          </w:tcPr>
          <w:p w:rsidR="00913F7C" w:rsidRPr="00BD0E8C" w:rsidRDefault="003279FC" w:rsidP="002C4B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113</w:t>
            </w:r>
          </w:p>
        </w:tc>
        <w:tc>
          <w:tcPr>
            <w:tcW w:w="1312" w:type="dxa"/>
            <w:vAlign w:val="center"/>
          </w:tcPr>
          <w:p w:rsidR="00913F7C" w:rsidRPr="008E7EE5" w:rsidRDefault="00487E7A" w:rsidP="00487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-12,3</w:t>
            </w:r>
          </w:p>
        </w:tc>
      </w:tr>
      <w:tr w:rsidR="00BD7693" w:rsidRPr="00A14CC3" w:rsidTr="00BD7693">
        <w:tc>
          <w:tcPr>
            <w:tcW w:w="796" w:type="dxa"/>
            <w:vMerge/>
          </w:tcPr>
          <w:p w:rsidR="00BD7693" w:rsidRPr="00A14CC3" w:rsidRDefault="00BD7693" w:rsidP="00913F7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9" w:type="dxa"/>
            <w:gridSpan w:val="2"/>
            <w:vMerge w:val="restart"/>
            <w:vAlign w:val="center"/>
          </w:tcPr>
          <w:p w:rsidR="00BD7693" w:rsidRPr="00A14CC3" w:rsidRDefault="00BD7693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В т.ч.</w:t>
            </w:r>
          </w:p>
        </w:tc>
        <w:tc>
          <w:tcPr>
            <w:tcW w:w="3698" w:type="dxa"/>
            <w:vAlign w:val="center"/>
          </w:tcPr>
          <w:p w:rsidR="00BD7693" w:rsidRPr="00A14CC3" w:rsidRDefault="00BD7693" w:rsidP="00BD76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ошенничество (ст. 159-159.6 УК РФ)</w:t>
            </w:r>
          </w:p>
        </w:tc>
        <w:tc>
          <w:tcPr>
            <w:tcW w:w="396" w:type="dxa"/>
            <w:vAlign w:val="center"/>
          </w:tcPr>
          <w:p w:rsidR="00BD7693" w:rsidRPr="00A14CC3" w:rsidRDefault="005827D5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1195" w:type="dxa"/>
            <w:vAlign w:val="center"/>
          </w:tcPr>
          <w:p w:rsidR="00BD7693" w:rsidRPr="00BD0E8C" w:rsidRDefault="00AC14FC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189" w:type="dxa"/>
            <w:vAlign w:val="center"/>
          </w:tcPr>
          <w:p w:rsidR="00BD7693" w:rsidRPr="00BD0E8C" w:rsidRDefault="003279FC" w:rsidP="002C4B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1312" w:type="dxa"/>
            <w:vAlign w:val="center"/>
          </w:tcPr>
          <w:p w:rsidR="00BD7693" w:rsidRPr="008E7EE5" w:rsidRDefault="00E231D4" w:rsidP="00343D5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343D55">
              <w:rPr>
                <w:rFonts w:ascii="Times New Roman" w:hAnsi="Times New Roman" w:cs="Times New Roman"/>
                <w:sz w:val="18"/>
                <w:szCs w:val="18"/>
              </w:rPr>
              <w:t>47</w:t>
            </w:r>
          </w:p>
        </w:tc>
      </w:tr>
      <w:tr w:rsidR="00BD7693" w:rsidRPr="00A14CC3" w:rsidTr="00BD7693">
        <w:tc>
          <w:tcPr>
            <w:tcW w:w="796" w:type="dxa"/>
            <w:vMerge/>
          </w:tcPr>
          <w:p w:rsidR="00BD7693" w:rsidRPr="00A14CC3" w:rsidRDefault="00BD7693" w:rsidP="00913F7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9" w:type="dxa"/>
            <w:gridSpan w:val="2"/>
            <w:vMerge/>
            <w:vAlign w:val="center"/>
          </w:tcPr>
          <w:p w:rsidR="00BD7693" w:rsidRPr="00A14CC3" w:rsidRDefault="00BD7693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98" w:type="dxa"/>
            <w:vAlign w:val="center"/>
          </w:tcPr>
          <w:p w:rsidR="00BD7693" w:rsidRPr="00A14CC3" w:rsidRDefault="00BD7693" w:rsidP="00BD76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рисвоение или растрата (ст. 160 УК РФ)</w:t>
            </w:r>
          </w:p>
        </w:tc>
        <w:tc>
          <w:tcPr>
            <w:tcW w:w="396" w:type="dxa"/>
            <w:vAlign w:val="center"/>
          </w:tcPr>
          <w:p w:rsidR="00BD7693" w:rsidRPr="00A14CC3" w:rsidRDefault="005827D5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1195" w:type="dxa"/>
            <w:vAlign w:val="center"/>
          </w:tcPr>
          <w:p w:rsidR="00BD7693" w:rsidRPr="00BD0E8C" w:rsidRDefault="00AC14FC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189" w:type="dxa"/>
            <w:vAlign w:val="center"/>
          </w:tcPr>
          <w:p w:rsidR="00BD7693" w:rsidRPr="00BD0E8C" w:rsidRDefault="003279FC" w:rsidP="002C4B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</w:t>
            </w:r>
          </w:p>
        </w:tc>
        <w:tc>
          <w:tcPr>
            <w:tcW w:w="1312" w:type="dxa"/>
            <w:vAlign w:val="center"/>
          </w:tcPr>
          <w:p w:rsidR="00BD7693" w:rsidRPr="008E7EE5" w:rsidRDefault="00343D55" w:rsidP="00343D5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+4,1</w:t>
            </w:r>
          </w:p>
        </w:tc>
      </w:tr>
      <w:tr w:rsidR="00A01676" w:rsidRPr="00A14CC3" w:rsidTr="00BD7693">
        <w:tc>
          <w:tcPr>
            <w:tcW w:w="796" w:type="dxa"/>
            <w:vMerge/>
          </w:tcPr>
          <w:p w:rsidR="00913F7C" w:rsidRPr="00A14CC3" w:rsidRDefault="00913F7C" w:rsidP="00913F7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57" w:type="dxa"/>
            <w:gridSpan w:val="3"/>
            <w:vAlign w:val="center"/>
          </w:tcPr>
          <w:p w:rsidR="00913F7C" w:rsidRPr="00A14CC3" w:rsidRDefault="00A14CC3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</w:t>
            </w:r>
            <w:r w:rsidR="00DC0A35" w:rsidRPr="00A14CC3">
              <w:rPr>
                <w:rFonts w:ascii="Times New Roman" w:hAnsi="Times New Roman" w:cs="Times New Roman"/>
                <w:sz w:val="18"/>
                <w:szCs w:val="18"/>
              </w:rPr>
              <w:t>егализация денежных средств и иного имущества (ст. 174, 174.1 УК РФ)</w:t>
            </w:r>
          </w:p>
        </w:tc>
        <w:tc>
          <w:tcPr>
            <w:tcW w:w="396" w:type="dxa"/>
            <w:vAlign w:val="center"/>
          </w:tcPr>
          <w:p w:rsidR="00913F7C" w:rsidRPr="00A14CC3" w:rsidRDefault="005827D5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1195" w:type="dxa"/>
            <w:vAlign w:val="center"/>
          </w:tcPr>
          <w:p w:rsidR="00913F7C" w:rsidRPr="00BD0E8C" w:rsidRDefault="002C4B27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89" w:type="dxa"/>
            <w:vAlign w:val="center"/>
          </w:tcPr>
          <w:p w:rsidR="00913F7C" w:rsidRPr="00BD0E8C" w:rsidRDefault="000B79D2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0E8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312" w:type="dxa"/>
            <w:vAlign w:val="center"/>
          </w:tcPr>
          <w:p w:rsidR="00913F7C" w:rsidRPr="008E7EE5" w:rsidRDefault="008E7EE5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7EE5">
              <w:rPr>
                <w:rFonts w:ascii="Times New Roman" w:hAnsi="Times New Roman" w:cs="Times New Roman"/>
                <w:sz w:val="18"/>
                <w:szCs w:val="18"/>
              </w:rPr>
              <w:t>-100</w:t>
            </w:r>
          </w:p>
        </w:tc>
      </w:tr>
      <w:tr w:rsidR="00A01676" w:rsidRPr="00A14CC3" w:rsidTr="00BD7693">
        <w:tc>
          <w:tcPr>
            <w:tcW w:w="796" w:type="dxa"/>
            <w:vMerge/>
          </w:tcPr>
          <w:p w:rsidR="00913F7C" w:rsidRPr="00A14CC3" w:rsidRDefault="00913F7C" w:rsidP="00913F7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57" w:type="dxa"/>
            <w:gridSpan w:val="3"/>
            <w:vAlign w:val="center"/>
          </w:tcPr>
          <w:p w:rsidR="00913F7C" w:rsidRPr="00A14CC3" w:rsidRDefault="00A14CC3" w:rsidP="00DC44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="00847B90" w:rsidRPr="00A14CC3">
              <w:rPr>
                <w:rFonts w:ascii="Times New Roman" w:hAnsi="Times New Roman" w:cs="Times New Roman"/>
                <w:sz w:val="18"/>
                <w:szCs w:val="18"/>
              </w:rPr>
              <w:t>клонение по исполнению обязанностей по репатриации денежных средств, совершение валютных операций с использованием подложных документов, уклонение от уплаты таможенных платежей (ст. 193, 193.1, 194 УК РФ)</w:t>
            </w:r>
          </w:p>
        </w:tc>
        <w:tc>
          <w:tcPr>
            <w:tcW w:w="396" w:type="dxa"/>
            <w:vAlign w:val="center"/>
          </w:tcPr>
          <w:p w:rsidR="00913F7C" w:rsidRPr="00A14CC3" w:rsidRDefault="005827D5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1195" w:type="dxa"/>
            <w:vAlign w:val="center"/>
          </w:tcPr>
          <w:p w:rsidR="00913F7C" w:rsidRPr="00BD0E8C" w:rsidRDefault="00AC14FC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1189" w:type="dxa"/>
            <w:vAlign w:val="center"/>
          </w:tcPr>
          <w:p w:rsidR="00913F7C" w:rsidRPr="00BD0E8C" w:rsidRDefault="003279FC" w:rsidP="002C4B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1312" w:type="dxa"/>
            <w:vAlign w:val="center"/>
          </w:tcPr>
          <w:p w:rsidR="00913F7C" w:rsidRPr="008E7EE5" w:rsidRDefault="00E231D4" w:rsidP="00343D5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</w:t>
            </w:r>
            <w:r w:rsidR="00343D55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</w:tr>
      <w:tr w:rsidR="000B79D2" w:rsidRPr="00033A8A" w:rsidTr="00BD7693">
        <w:tc>
          <w:tcPr>
            <w:tcW w:w="5253" w:type="dxa"/>
            <w:gridSpan w:val="4"/>
          </w:tcPr>
          <w:p w:rsidR="000B79D2" w:rsidRPr="00033A8A" w:rsidRDefault="000B79D2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33A8A">
              <w:rPr>
                <w:rFonts w:ascii="Times New Roman" w:hAnsi="Times New Roman" w:cs="Times New Roman"/>
                <w:sz w:val="18"/>
                <w:szCs w:val="18"/>
              </w:rPr>
              <w:t>против коммерческой службы</w:t>
            </w:r>
            <w:r w:rsidR="009A7CFC" w:rsidRPr="00033A8A">
              <w:rPr>
                <w:rFonts w:ascii="Times New Roman" w:hAnsi="Times New Roman" w:cs="Times New Roman"/>
                <w:sz w:val="18"/>
                <w:szCs w:val="18"/>
              </w:rPr>
              <w:t xml:space="preserve"> (ст. 201-204.2 УК РФ)</w:t>
            </w:r>
          </w:p>
        </w:tc>
        <w:tc>
          <w:tcPr>
            <w:tcW w:w="396" w:type="dxa"/>
            <w:vAlign w:val="center"/>
          </w:tcPr>
          <w:p w:rsidR="000B79D2" w:rsidRPr="00033A8A" w:rsidRDefault="005827D5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1195" w:type="dxa"/>
            <w:vAlign w:val="center"/>
          </w:tcPr>
          <w:p w:rsidR="000B79D2" w:rsidRPr="00033A8A" w:rsidRDefault="00F13D74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1189" w:type="dxa"/>
            <w:vAlign w:val="center"/>
          </w:tcPr>
          <w:p w:rsidR="000B79D2" w:rsidRPr="00033A8A" w:rsidRDefault="003279FC" w:rsidP="00465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312" w:type="dxa"/>
            <w:vAlign w:val="center"/>
          </w:tcPr>
          <w:p w:rsidR="000B79D2" w:rsidRPr="008E7EE5" w:rsidRDefault="00E231D4" w:rsidP="00C731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</w:t>
            </w:r>
            <w:r w:rsidR="00343D55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C731C6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</w:tr>
      <w:tr w:rsidR="000B79D2" w:rsidRPr="00A14CC3" w:rsidTr="00BD7693">
        <w:tc>
          <w:tcPr>
            <w:tcW w:w="5253" w:type="dxa"/>
            <w:gridSpan w:val="4"/>
          </w:tcPr>
          <w:p w:rsidR="000B79D2" w:rsidRPr="00033A8A" w:rsidRDefault="000B79D2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33A8A">
              <w:rPr>
                <w:rFonts w:ascii="Times New Roman" w:hAnsi="Times New Roman" w:cs="Times New Roman"/>
                <w:sz w:val="18"/>
                <w:szCs w:val="18"/>
              </w:rPr>
              <w:t>против государственной службы</w:t>
            </w:r>
            <w:r w:rsidR="009A7CFC" w:rsidRPr="00033A8A">
              <w:rPr>
                <w:rFonts w:ascii="Times New Roman" w:hAnsi="Times New Roman" w:cs="Times New Roman"/>
                <w:sz w:val="18"/>
                <w:szCs w:val="18"/>
              </w:rPr>
              <w:t xml:space="preserve"> (ст. 285-293 УК РФ)</w:t>
            </w:r>
          </w:p>
        </w:tc>
        <w:tc>
          <w:tcPr>
            <w:tcW w:w="396" w:type="dxa"/>
            <w:vAlign w:val="center"/>
          </w:tcPr>
          <w:p w:rsidR="000B79D2" w:rsidRPr="00033A8A" w:rsidRDefault="005827D5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1195" w:type="dxa"/>
            <w:vAlign w:val="center"/>
          </w:tcPr>
          <w:p w:rsidR="000B79D2" w:rsidRPr="00033A8A" w:rsidRDefault="00A70494" w:rsidP="007D46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271</w:t>
            </w:r>
          </w:p>
        </w:tc>
        <w:tc>
          <w:tcPr>
            <w:tcW w:w="1189" w:type="dxa"/>
            <w:vAlign w:val="center"/>
          </w:tcPr>
          <w:p w:rsidR="000B79D2" w:rsidRPr="00033A8A" w:rsidRDefault="003279FC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319</w:t>
            </w:r>
          </w:p>
        </w:tc>
        <w:tc>
          <w:tcPr>
            <w:tcW w:w="1312" w:type="dxa"/>
            <w:vAlign w:val="center"/>
          </w:tcPr>
          <w:p w:rsidR="000B79D2" w:rsidRPr="008E7EE5" w:rsidRDefault="00E231D4" w:rsidP="00A704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A70494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</w:tr>
      <w:tr w:rsidR="00913F7C" w:rsidRPr="00A14CC3" w:rsidTr="00BD7693">
        <w:tc>
          <w:tcPr>
            <w:tcW w:w="5253" w:type="dxa"/>
            <w:gridSpan w:val="4"/>
            <w:vAlign w:val="center"/>
          </w:tcPr>
          <w:p w:rsidR="00913F7C" w:rsidRPr="00A14CC3" w:rsidRDefault="00847B90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Коррупционная направленность</w:t>
            </w:r>
          </w:p>
        </w:tc>
        <w:tc>
          <w:tcPr>
            <w:tcW w:w="396" w:type="dxa"/>
            <w:vAlign w:val="center"/>
          </w:tcPr>
          <w:p w:rsidR="00913F7C" w:rsidRPr="00A14CC3" w:rsidRDefault="005827D5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1195" w:type="dxa"/>
            <w:vAlign w:val="center"/>
          </w:tcPr>
          <w:p w:rsidR="00913F7C" w:rsidRPr="00BD0E8C" w:rsidRDefault="004611F9" w:rsidP="001B42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252</w:t>
            </w:r>
          </w:p>
        </w:tc>
        <w:tc>
          <w:tcPr>
            <w:tcW w:w="1189" w:type="dxa"/>
            <w:vAlign w:val="center"/>
          </w:tcPr>
          <w:p w:rsidR="00913F7C" w:rsidRPr="00BD0E8C" w:rsidRDefault="003279FC" w:rsidP="00465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119</w:t>
            </w:r>
          </w:p>
        </w:tc>
        <w:tc>
          <w:tcPr>
            <w:tcW w:w="1312" w:type="dxa"/>
            <w:vAlign w:val="center"/>
          </w:tcPr>
          <w:p w:rsidR="00913F7C" w:rsidRPr="008E7EE5" w:rsidRDefault="00E231D4" w:rsidP="000861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</w:t>
            </w:r>
            <w:r w:rsidR="000861ED">
              <w:rPr>
                <w:rFonts w:ascii="Times New Roman" w:hAnsi="Times New Roman" w:cs="Times New Roman"/>
                <w:sz w:val="18"/>
                <w:szCs w:val="18"/>
              </w:rPr>
              <w:t>111,7</w:t>
            </w:r>
          </w:p>
        </w:tc>
      </w:tr>
      <w:tr w:rsidR="00A01676" w:rsidRPr="00A14CC3" w:rsidTr="00BD7693">
        <w:tc>
          <w:tcPr>
            <w:tcW w:w="796" w:type="dxa"/>
            <w:vMerge w:val="restart"/>
            <w:textDirection w:val="btLr"/>
            <w:vAlign w:val="center"/>
          </w:tcPr>
          <w:p w:rsidR="00913F7C" w:rsidRPr="00A14CC3" w:rsidRDefault="00617972" w:rsidP="00617972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В том числе</w:t>
            </w:r>
          </w:p>
        </w:tc>
        <w:tc>
          <w:tcPr>
            <w:tcW w:w="4457" w:type="dxa"/>
            <w:gridSpan w:val="3"/>
            <w:vAlign w:val="center"/>
          </w:tcPr>
          <w:p w:rsidR="00913F7C" w:rsidRPr="00A14CC3" w:rsidRDefault="00A14CC3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="00847B90" w:rsidRPr="00A14CC3">
              <w:rPr>
                <w:rFonts w:ascii="Times New Roman" w:hAnsi="Times New Roman" w:cs="Times New Roman"/>
                <w:sz w:val="18"/>
                <w:szCs w:val="18"/>
              </w:rPr>
              <w:t>ошенничество (ст. 159-159.6 УК РФ)</w:t>
            </w:r>
          </w:p>
        </w:tc>
        <w:tc>
          <w:tcPr>
            <w:tcW w:w="396" w:type="dxa"/>
            <w:vAlign w:val="center"/>
          </w:tcPr>
          <w:p w:rsidR="00913F7C" w:rsidRPr="00A14CC3" w:rsidRDefault="005827D5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1195" w:type="dxa"/>
            <w:vAlign w:val="center"/>
          </w:tcPr>
          <w:p w:rsidR="00913F7C" w:rsidRPr="00BD0E8C" w:rsidRDefault="004611F9" w:rsidP="00465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89" w:type="dxa"/>
            <w:vAlign w:val="center"/>
          </w:tcPr>
          <w:p w:rsidR="00913F7C" w:rsidRPr="00BD0E8C" w:rsidRDefault="003279FC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312" w:type="dxa"/>
            <w:vAlign w:val="center"/>
          </w:tcPr>
          <w:p w:rsidR="00913F7C" w:rsidRPr="008E7EE5" w:rsidRDefault="003527BF" w:rsidP="004611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4611F9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343D55">
              <w:rPr>
                <w:rFonts w:ascii="Times New Roman" w:hAnsi="Times New Roman" w:cs="Times New Roman"/>
                <w:sz w:val="18"/>
                <w:szCs w:val="18"/>
              </w:rPr>
              <w:t>3,3</w:t>
            </w:r>
          </w:p>
        </w:tc>
      </w:tr>
      <w:tr w:rsidR="00A01676" w:rsidRPr="00A14CC3" w:rsidTr="00BD7693">
        <w:tc>
          <w:tcPr>
            <w:tcW w:w="796" w:type="dxa"/>
            <w:vMerge/>
          </w:tcPr>
          <w:p w:rsidR="00913F7C" w:rsidRPr="00A14CC3" w:rsidRDefault="00913F7C" w:rsidP="00913F7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57" w:type="dxa"/>
            <w:gridSpan w:val="3"/>
            <w:vAlign w:val="center"/>
          </w:tcPr>
          <w:p w:rsidR="00913F7C" w:rsidRPr="00A14CC3" w:rsidRDefault="00A14CC3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="00847B90" w:rsidRPr="00A14CC3">
              <w:rPr>
                <w:rFonts w:ascii="Times New Roman" w:hAnsi="Times New Roman" w:cs="Times New Roman"/>
                <w:sz w:val="18"/>
                <w:szCs w:val="18"/>
              </w:rPr>
              <w:t>рисвоение и растрата (ст. 160 УК РФ)</w:t>
            </w:r>
          </w:p>
        </w:tc>
        <w:tc>
          <w:tcPr>
            <w:tcW w:w="396" w:type="dxa"/>
            <w:vAlign w:val="center"/>
          </w:tcPr>
          <w:p w:rsidR="00913F7C" w:rsidRPr="00A14CC3" w:rsidRDefault="005827D5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1195" w:type="dxa"/>
            <w:vAlign w:val="center"/>
          </w:tcPr>
          <w:p w:rsidR="00913F7C" w:rsidRPr="00BD0E8C" w:rsidRDefault="004611F9" w:rsidP="00465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89" w:type="dxa"/>
            <w:vAlign w:val="center"/>
          </w:tcPr>
          <w:p w:rsidR="00913F7C" w:rsidRPr="00BD0E8C" w:rsidRDefault="003279FC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312" w:type="dxa"/>
            <w:vAlign w:val="center"/>
          </w:tcPr>
          <w:p w:rsidR="00913F7C" w:rsidRPr="008E7EE5" w:rsidRDefault="004611F9" w:rsidP="00ED1D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+3</w:t>
            </w:r>
            <w:r w:rsidR="001B42B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8E7EE5" w:rsidRPr="008E7EE5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A01676" w:rsidRPr="00A14CC3" w:rsidTr="00BD7693">
        <w:tc>
          <w:tcPr>
            <w:tcW w:w="796" w:type="dxa"/>
            <w:vMerge/>
          </w:tcPr>
          <w:p w:rsidR="00913F7C" w:rsidRPr="00A14CC3" w:rsidRDefault="00913F7C" w:rsidP="00913F7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57" w:type="dxa"/>
            <w:gridSpan w:val="3"/>
            <w:vAlign w:val="center"/>
          </w:tcPr>
          <w:p w:rsidR="00913F7C" w:rsidRPr="00A14CC3" w:rsidRDefault="00A14CC3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="00847B90" w:rsidRPr="00A14CC3">
              <w:rPr>
                <w:rFonts w:ascii="Times New Roman" w:hAnsi="Times New Roman" w:cs="Times New Roman"/>
                <w:sz w:val="18"/>
                <w:szCs w:val="18"/>
              </w:rPr>
              <w:t>лоупотребление, превышение должностных полномочий (ст. 285, 286 УК РФ)</w:t>
            </w:r>
          </w:p>
        </w:tc>
        <w:tc>
          <w:tcPr>
            <w:tcW w:w="396" w:type="dxa"/>
            <w:vAlign w:val="center"/>
          </w:tcPr>
          <w:p w:rsidR="00913F7C" w:rsidRPr="00A14CC3" w:rsidRDefault="005827D5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1195" w:type="dxa"/>
            <w:vAlign w:val="center"/>
          </w:tcPr>
          <w:p w:rsidR="00913F7C" w:rsidRPr="00BD0E8C" w:rsidRDefault="00873EF5" w:rsidP="00465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89" w:type="dxa"/>
            <w:vAlign w:val="center"/>
          </w:tcPr>
          <w:p w:rsidR="00913F7C" w:rsidRPr="00BD0E8C" w:rsidRDefault="0031300F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12" w:type="dxa"/>
            <w:vAlign w:val="center"/>
          </w:tcPr>
          <w:p w:rsidR="00913F7C" w:rsidRPr="008E7EE5" w:rsidRDefault="0031300F" w:rsidP="00BD0E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A01676" w:rsidRPr="00A14CC3" w:rsidTr="00BD7693">
        <w:tc>
          <w:tcPr>
            <w:tcW w:w="796" w:type="dxa"/>
            <w:vMerge/>
          </w:tcPr>
          <w:p w:rsidR="00913F7C" w:rsidRPr="00A14CC3" w:rsidRDefault="00913F7C" w:rsidP="00913F7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57" w:type="dxa"/>
            <w:gridSpan w:val="3"/>
            <w:vAlign w:val="center"/>
          </w:tcPr>
          <w:p w:rsidR="00913F7C" w:rsidRPr="00A14CC3" w:rsidRDefault="00A14CC3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="00847B90" w:rsidRPr="00A14CC3">
              <w:rPr>
                <w:rFonts w:ascii="Times New Roman" w:hAnsi="Times New Roman" w:cs="Times New Roman"/>
                <w:sz w:val="18"/>
                <w:szCs w:val="18"/>
              </w:rPr>
              <w:t>зяточничество (всего)</w:t>
            </w:r>
          </w:p>
        </w:tc>
        <w:tc>
          <w:tcPr>
            <w:tcW w:w="396" w:type="dxa"/>
            <w:vAlign w:val="center"/>
          </w:tcPr>
          <w:p w:rsidR="00913F7C" w:rsidRPr="00A14CC3" w:rsidRDefault="005827D5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1195" w:type="dxa"/>
            <w:vAlign w:val="center"/>
          </w:tcPr>
          <w:p w:rsidR="00913F7C" w:rsidRPr="006461D7" w:rsidRDefault="00BE1C68" w:rsidP="00450FC3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BE1C6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450FC3">
              <w:rPr>
                <w:rFonts w:ascii="Times New Roman" w:hAnsi="Times New Roman" w:cs="Times New Roman"/>
                <w:sz w:val="18"/>
                <w:szCs w:val="18"/>
              </w:rPr>
              <w:t>92</w:t>
            </w:r>
          </w:p>
        </w:tc>
        <w:tc>
          <w:tcPr>
            <w:tcW w:w="1189" w:type="dxa"/>
            <w:vAlign w:val="center"/>
          </w:tcPr>
          <w:p w:rsidR="00913F7C" w:rsidRPr="006461D7" w:rsidRDefault="003279FC" w:rsidP="00465576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107</w:t>
            </w:r>
          </w:p>
        </w:tc>
        <w:tc>
          <w:tcPr>
            <w:tcW w:w="1312" w:type="dxa"/>
            <w:vAlign w:val="center"/>
          </w:tcPr>
          <w:p w:rsidR="00913F7C" w:rsidRPr="008E7EE5" w:rsidRDefault="00E231D4" w:rsidP="00450F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</w:t>
            </w:r>
            <w:r w:rsidR="00450FC3">
              <w:rPr>
                <w:rFonts w:ascii="Times New Roman" w:hAnsi="Times New Roman" w:cs="Times New Roman"/>
                <w:sz w:val="18"/>
                <w:szCs w:val="18"/>
              </w:rPr>
              <w:t>79</w:t>
            </w:r>
            <w:r w:rsidR="00343D55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450FC3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</w:tr>
      <w:tr w:rsidR="00A01676" w:rsidRPr="00A14CC3" w:rsidTr="00BD7693">
        <w:tc>
          <w:tcPr>
            <w:tcW w:w="796" w:type="dxa"/>
            <w:vMerge/>
          </w:tcPr>
          <w:p w:rsidR="00A01676" w:rsidRPr="00A14CC3" w:rsidRDefault="00A01676" w:rsidP="00913F7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8" w:type="dxa"/>
            <w:vMerge w:val="restart"/>
            <w:textDirection w:val="btLr"/>
            <w:vAlign w:val="center"/>
          </w:tcPr>
          <w:p w:rsidR="00A01676" w:rsidRPr="00A14CC3" w:rsidRDefault="00A01676" w:rsidP="00A0167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В том числе</w:t>
            </w:r>
          </w:p>
        </w:tc>
        <w:tc>
          <w:tcPr>
            <w:tcW w:w="3899" w:type="dxa"/>
            <w:gridSpan w:val="2"/>
            <w:vAlign w:val="center"/>
          </w:tcPr>
          <w:p w:rsidR="00A01676" w:rsidRPr="00A14CC3" w:rsidRDefault="00A01676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олучение взятки (ст. 290 УК РФ)</w:t>
            </w:r>
          </w:p>
        </w:tc>
        <w:tc>
          <w:tcPr>
            <w:tcW w:w="396" w:type="dxa"/>
            <w:vAlign w:val="center"/>
          </w:tcPr>
          <w:p w:rsidR="00A01676" w:rsidRPr="00A14CC3" w:rsidRDefault="005827D5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</w:t>
            </w:r>
          </w:p>
        </w:tc>
        <w:tc>
          <w:tcPr>
            <w:tcW w:w="1195" w:type="dxa"/>
            <w:vAlign w:val="center"/>
          </w:tcPr>
          <w:p w:rsidR="00A01676" w:rsidRPr="00BD0E8C" w:rsidRDefault="00450FC3" w:rsidP="00465576">
            <w:pPr>
              <w:ind w:right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1189" w:type="dxa"/>
            <w:vAlign w:val="center"/>
          </w:tcPr>
          <w:p w:rsidR="00A01676" w:rsidRPr="00BD0E8C" w:rsidRDefault="003279FC" w:rsidP="00465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312" w:type="dxa"/>
            <w:vAlign w:val="center"/>
          </w:tcPr>
          <w:p w:rsidR="00A01676" w:rsidRPr="008E7EE5" w:rsidRDefault="00343D55" w:rsidP="00450F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</w:t>
            </w:r>
            <w:r w:rsidR="00450FC3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00</w:t>
            </w:r>
          </w:p>
        </w:tc>
      </w:tr>
      <w:tr w:rsidR="009024E4" w:rsidRPr="00A14CC3" w:rsidTr="00BD7693">
        <w:tc>
          <w:tcPr>
            <w:tcW w:w="796" w:type="dxa"/>
            <w:vMerge/>
          </w:tcPr>
          <w:p w:rsidR="00A01676" w:rsidRPr="00A14CC3" w:rsidRDefault="00A01676" w:rsidP="00913F7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8" w:type="dxa"/>
            <w:vMerge/>
            <w:vAlign w:val="center"/>
          </w:tcPr>
          <w:p w:rsidR="00A01676" w:rsidRPr="00A14CC3" w:rsidRDefault="00A01676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99" w:type="dxa"/>
            <w:gridSpan w:val="2"/>
            <w:vAlign w:val="center"/>
          </w:tcPr>
          <w:p w:rsidR="00A01676" w:rsidRPr="00A14CC3" w:rsidRDefault="00A01676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ача взятки (ст. 291 УК РФ)</w:t>
            </w:r>
          </w:p>
        </w:tc>
        <w:tc>
          <w:tcPr>
            <w:tcW w:w="396" w:type="dxa"/>
            <w:vAlign w:val="center"/>
          </w:tcPr>
          <w:p w:rsidR="00A01676" w:rsidRPr="00A14CC3" w:rsidRDefault="005827D5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</w:t>
            </w:r>
          </w:p>
        </w:tc>
        <w:tc>
          <w:tcPr>
            <w:tcW w:w="1195" w:type="dxa"/>
            <w:vAlign w:val="center"/>
          </w:tcPr>
          <w:p w:rsidR="00A01676" w:rsidRPr="00BD0E8C" w:rsidRDefault="00450FC3" w:rsidP="007D4645">
            <w:pPr>
              <w:ind w:right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</w:t>
            </w:r>
          </w:p>
        </w:tc>
        <w:tc>
          <w:tcPr>
            <w:tcW w:w="1189" w:type="dxa"/>
            <w:vAlign w:val="center"/>
          </w:tcPr>
          <w:p w:rsidR="00A01676" w:rsidRPr="00BD0E8C" w:rsidRDefault="003279FC" w:rsidP="00465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312" w:type="dxa"/>
            <w:vAlign w:val="center"/>
          </w:tcPr>
          <w:p w:rsidR="00A01676" w:rsidRPr="008E7EE5" w:rsidRDefault="00E231D4" w:rsidP="00450F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</w:t>
            </w:r>
            <w:r w:rsidR="00450FC3">
              <w:rPr>
                <w:rFonts w:ascii="Times New Roman" w:hAnsi="Times New Roman" w:cs="Times New Roman"/>
                <w:sz w:val="18"/>
                <w:szCs w:val="18"/>
              </w:rPr>
              <w:t>1180</w:t>
            </w:r>
          </w:p>
        </w:tc>
      </w:tr>
      <w:tr w:rsidR="009024E4" w:rsidRPr="00A14CC3" w:rsidTr="00BD7693">
        <w:trPr>
          <w:trHeight w:val="262"/>
        </w:trPr>
        <w:tc>
          <w:tcPr>
            <w:tcW w:w="796" w:type="dxa"/>
            <w:vMerge/>
          </w:tcPr>
          <w:p w:rsidR="00A01676" w:rsidRPr="00A14CC3" w:rsidRDefault="00A01676" w:rsidP="00913F7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8" w:type="dxa"/>
            <w:vMerge/>
            <w:vAlign w:val="center"/>
          </w:tcPr>
          <w:p w:rsidR="00A01676" w:rsidRPr="00A14CC3" w:rsidRDefault="00A01676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99" w:type="dxa"/>
            <w:gridSpan w:val="2"/>
            <w:vAlign w:val="center"/>
          </w:tcPr>
          <w:p w:rsidR="00A01676" w:rsidRPr="00A14CC3" w:rsidRDefault="00A01676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осредничество (ст. 291.1 УК РФ)</w:t>
            </w:r>
          </w:p>
        </w:tc>
        <w:tc>
          <w:tcPr>
            <w:tcW w:w="396" w:type="dxa"/>
            <w:vAlign w:val="center"/>
          </w:tcPr>
          <w:p w:rsidR="00A01676" w:rsidRPr="00A14CC3" w:rsidRDefault="005827D5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</w:t>
            </w:r>
          </w:p>
        </w:tc>
        <w:tc>
          <w:tcPr>
            <w:tcW w:w="1195" w:type="dxa"/>
            <w:vAlign w:val="center"/>
          </w:tcPr>
          <w:p w:rsidR="00A01676" w:rsidRPr="00BD0E8C" w:rsidRDefault="00450FC3" w:rsidP="009024E4">
            <w:pPr>
              <w:ind w:right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1189" w:type="dxa"/>
            <w:vAlign w:val="center"/>
          </w:tcPr>
          <w:p w:rsidR="00A01676" w:rsidRPr="00BD0E8C" w:rsidRDefault="003279FC" w:rsidP="009024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312" w:type="dxa"/>
            <w:vAlign w:val="center"/>
          </w:tcPr>
          <w:p w:rsidR="00A01676" w:rsidRPr="008E7EE5" w:rsidRDefault="00450FC3" w:rsidP="00343D5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+6</w:t>
            </w:r>
            <w:r w:rsidR="00343D55">
              <w:rPr>
                <w:rFonts w:ascii="Times New Roman" w:hAnsi="Times New Roman" w:cs="Times New Roman"/>
                <w:sz w:val="18"/>
                <w:szCs w:val="18"/>
              </w:rPr>
              <w:t>33,3</w:t>
            </w:r>
          </w:p>
        </w:tc>
      </w:tr>
      <w:tr w:rsidR="009024E4" w:rsidRPr="00A14CC3" w:rsidTr="00BD7693">
        <w:trPr>
          <w:trHeight w:val="268"/>
        </w:trPr>
        <w:tc>
          <w:tcPr>
            <w:tcW w:w="796" w:type="dxa"/>
            <w:vMerge/>
          </w:tcPr>
          <w:p w:rsidR="00A01676" w:rsidRPr="00A14CC3" w:rsidRDefault="00A01676" w:rsidP="00913F7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8" w:type="dxa"/>
            <w:vMerge/>
            <w:vAlign w:val="center"/>
          </w:tcPr>
          <w:p w:rsidR="00A01676" w:rsidRPr="00A14CC3" w:rsidRDefault="00A01676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99" w:type="dxa"/>
            <w:gridSpan w:val="2"/>
            <w:vAlign w:val="center"/>
          </w:tcPr>
          <w:p w:rsidR="00A01676" w:rsidRPr="00A14CC3" w:rsidRDefault="00A01676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елкое взяточничество (ст. 291.2 УК РФ)</w:t>
            </w:r>
          </w:p>
        </w:tc>
        <w:tc>
          <w:tcPr>
            <w:tcW w:w="396" w:type="dxa"/>
            <w:vAlign w:val="center"/>
          </w:tcPr>
          <w:p w:rsidR="00A01676" w:rsidRPr="00A14CC3" w:rsidRDefault="005827D5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1195" w:type="dxa"/>
            <w:vAlign w:val="center"/>
          </w:tcPr>
          <w:p w:rsidR="00A01676" w:rsidRPr="00BD0E8C" w:rsidRDefault="00450FC3" w:rsidP="00465576">
            <w:pPr>
              <w:ind w:right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</w:t>
            </w:r>
          </w:p>
        </w:tc>
        <w:tc>
          <w:tcPr>
            <w:tcW w:w="1189" w:type="dxa"/>
            <w:vAlign w:val="center"/>
          </w:tcPr>
          <w:p w:rsidR="00A01676" w:rsidRPr="00BD0E8C" w:rsidRDefault="00BE1C68" w:rsidP="003279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="003279FC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312" w:type="dxa"/>
            <w:vAlign w:val="center"/>
          </w:tcPr>
          <w:p w:rsidR="00A01676" w:rsidRPr="008E7EE5" w:rsidRDefault="00E231D4" w:rsidP="00450F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450FC3">
              <w:rPr>
                <w:rFonts w:ascii="Times New Roman" w:hAnsi="Times New Roman" w:cs="Times New Roman"/>
                <w:sz w:val="18"/>
                <w:szCs w:val="18"/>
              </w:rPr>
              <w:t>29</w:t>
            </w:r>
            <w:r w:rsidR="00343D55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450FC3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</w:tr>
      <w:tr w:rsidR="00A01676" w:rsidRPr="00A14CC3" w:rsidTr="00BD7693">
        <w:trPr>
          <w:trHeight w:val="328"/>
        </w:trPr>
        <w:tc>
          <w:tcPr>
            <w:tcW w:w="796" w:type="dxa"/>
            <w:vMerge/>
          </w:tcPr>
          <w:p w:rsidR="00913F7C" w:rsidRPr="00A14CC3" w:rsidRDefault="00913F7C" w:rsidP="00913F7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57" w:type="dxa"/>
            <w:gridSpan w:val="3"/>
            <w:vAlign w:val="center"/>
          </w:tcPr>
          <w:p w:rsidR="00913F7C" w:rsidRPr="00A14CC3" w:rsidRDefault="00A14CC3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847B90" w:rsidRPr="00A14CC3">
              <w:rPr>
                <w:rFonts w:ascii="Times New Roman" w:hAnsi="Times New Roman" w:cs="Times New Roman"/>
                <w:sz w:val="18"/>
                <w:szCs w:val="18"/>
              </w:rPr>
              <w:t>лужебный подлог (ст. 292 УК РФ)</w:t>
            </w:r>
          </w:p>
        </w:tc>
        <w:tc>
          <w:tcPr>
            <w:tcW w:w="396" w:type="dxa"/>
            <w:vAlign w:val="center"/>
          </w:tcPr>
          <w:p w:rsidR="00913F7C" w:rsidRPr="00A14CC3" w:rsidRDefault="005827D5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</w:t>
            </w:r>
          </w:p>
        </w:tc>
        <w:tc>
          <w:tcPr>
            <w:tcW w:w="1195" w:type="dxa"/>
            <w:vAlign w:val="center"/>
          </w:tcPr>
          <w:p w:rsidR="00913F7C" w:rsidRPr="00BD0E8C" w:rsidRDefault="001F79B6" w:rsidP="001B42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</w:t>
            </w:r>
          </w:p>
        </w:tc>
        <w:tc>
          <w:tcPr>
            <w:tcW w:w="1189" w:type="dxa"/>
            <w:vAlign w:val="center"/>
          </w:tcPr>
          <w:p w:rsidR="00913F7C" w:rsidRPr="00BD0E8C" w:rsidRDefault="009024E4" w:rsidP="00BC2EAF">
            <w:pPr>
              <w:ind w:left="-15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0E8C">
              <w:rPr>
                <w:rFonts w:ascii="Times New Roman" w:hAnsi="Times New Roman" w:cs="Times New Roman"/>
                <w:sz w:val="18"/>
                <w:szCs w:val="18"/>
              </w:rPr>
              <w:t xml:space="preserve">    </w:t>
            </w:r>
            <w:r w:rsidR="0031300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312" w:type="dxa"/>
            <w:vAlign w:val="center"/>
          </w:tcPr>
          <w:p w:rsidR="00913F7C" w:rsidRPr="008E7EE5" w:rsidRDefault="001F79B6" w:rsidP="004611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+6100</w:t>
            </w:r>
            <w:bookmarkStart w:id="0" w:name="_GoBack"/>
            <w:bookmarkEnd w:id="0"/>
          </w:p>
        </w:tc>
      </w:tr>
      <w:tr w:rsidR="00A01676" w:rsidRPr="00A14CC3" w:rsidTr="00BD7693">
        <w:trPr>
          <w:trHeight w:val="259"/>
        </w:trPr>
        <w:tc>
          <w:tcPr>
            <w:tcW w:w="796" w:type="dxa"/>
            <w:vMerge/>
          </w:tcPr>
          <w:p w:rsidR="00913F7C" w:rsidRPr="00A14CC3" w:rsidRDefault="00913F7C" w:rsidP="00913F7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57" w:type="dxa"/>
            <w:gridSpan w:val="3"/>
            <w:vAlign w:val="center"/>
          </w:tcPr>
          <w:p w:rsidR="00913F7C" w:rsidRPr="00A14CC3" w:rsidRDefault="00A14CC3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847B90" w:rsidRPr="00A14CC3">
              <w:rPr>
                <w:rFonts w:ascii="Times New Roman" w:hAnsi="Times New Roman" w:cs="Times New Roman"/>
                <w:sz w:val="18"/>
                <w:szCs w:val="18"/>
              </w:rPr>
              <w:t>оммерческий подкуп (ст. 204-204.2 УК РФ)</w:t>
            </w:r>
          </w:p>
        </w:tc>
        <w:tc>
          <w:tcPr>
            <w:tcW w:w="396" w:type="dxa"/>
            <w:vAlign w:val="center"/>
          </w:tcPr>
          <w:p w:rsidR="00913F7C" w:rsidRPr="00A14CC3" w:rsidRDefault="005827D5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</w:t>
            </w:r>
          </w:p>
        </w:tc>
        <w:tc>
          <w:tcPr>
            <w:tcW w:w="1195" w:type="dxa"/>
            <w:vAlign w:val="center"/>
          </w:tcPr>
          <w:p w:rsidR="00913F7C" w:rsidRPr="00BD0E8C" w:rsidRDefault="00AC14FC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7D4645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189" w:type="dxa"/>
            <w:vAlign w:val="center"/>
          </w:tcPr>
          <w:p w:rsidR="00913F7C" w:rsidRPr="00BD0E8C" w:rsidRDefault="00BE1C68" w:rsidP="00BC2E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312" w:type="dxa"/>
            <w:vAlign w:val="center"/>
          </w:tcPr>
          <w:p w:rsidR="00DC4499" w:rsidRPr="008E7EE5" w:rsidRDefault="00343D55" w:rsidP="00141C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+575</w:t>
            </w:r>
          </w:p>
        </w:tc>
      </w:tr>
      <w:tr w:rsidR="00913F7C" w:rsidRPr="00A14CC3" w:rsidTr="00DC4499">
        <w:trPr>
          <w:trHeight w:val="53"/>
        </w:trPr>
        <w:tc>
          <w:tcPr>
            <w:tcW w:w="5253" w:type="dxa"/>
            <w:gridSpan w:val="4"/>
            <w:vAlign w:val="center"/>
          </w:tcPr>
          <w:p w:rsidR="009024E4" w:rsidRPr="00A14CC3" w:rsidRDefault="00617972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847B90" w:rsidRPr="00A14CC3">
              <w:rPr>
                <w:rFonts w:ascii="Times New Roman" w:hAnsi="Times New Roman" w:cs="Times New Roman"/>
                <w:sz w:val="18"/>
                <w:szCs w:val="18"/>
              </w:rPr>
              <w:t>онтрабанда</w:t>
            </w: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96" w:type="dxa"/>
            <w:vAlign w:val="center"/>
          </w:tcPr>
          <w:p w:rsidR="00913F7C" w:rsidRPr="00A14CC3" w:rsidRDefault="005827D5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</w:t>
            </w:r>
          </w:p>
        </w:tc>
        <w:tc>
          <w:tcPr>
            <w:tcW w:w="1195" w:type="dxa"/>
            <w:vAlign w:val="center"/>
          </w:tcPr>
          <w:p w:rsidR="00913F7C" w:rsidRPr="00BD0E8C" w:rsidRDefault="00AC14FC" w:rsidP="00AC14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="00624495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89" w:type="dxa"/>
            <w:vAlign w:val="center"/>
          </w:tcPr>
          <w:p w:rsidR="00913F7C" w:rsidRPr="00BD0E8C" w:rsidRDefault="003279FC" w:rsidP="00A92D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312" w:type="dxa"/>
            <w:vAlign w:val="center"/>
          </w:tcPr>
          <w:p w:rsidR="00913F7C" w:rsidRPr="008E7EE5" w:rsidRDefault="00343D55" w:rsidP="00E05C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+48</w:t>
            </w:r>
          </w:p>
        </w:tc>
      </w:tr>
      <w:tr w:rsidR="00A01676" w:rsidRPr="00A14CC3" w:rsidTr="00BD7693">
        <w:trPr>
          <w:trHeight w:val="269"/>
        </w:trPr>
        <w:tc>
          <w:tcPr>
            <w:tcW w:w="796" w:type="dxa"/>
            <w:vMerge w:val="restart"/>
            <w:textDirection w:val="btLr"/>
            <w:vAlign w:val="center"/>
          </w:tcPr>
          <w:p w:rsidR="00617972" w:rsidRPr="00A14CC3" w:rsidRDefault="00617972" w:rsidP="00617972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В т.ч.</w:t>
            </w:r>
          </w:p>
        </w:tc>
        <w:tc>
          <w:tcPr>
            <w:tcW w:w="4457" w:type="dxa"/>
            <w:gridSpan w:val="3"/>
            <w:vAlign w:val="center"/>
          </w:tcPr>
          <w:p w:rsidR="00617972" w:rsidRPr="00A14CC3" w:rsidRDefault="009A7CFC" w:rsidP="009A7C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ст. 200.1 УК РФ</w:t>
            </w:r>
          </w:p>
        </w:tc>
        <w:tc>
          <w:tcPr>
            <w:tcW w:w="396" w:type="dxa"/>
            <w:vAlign w:val="center"/>
          </w:tcPr>
          <w:p w:rsidR="00617972" w:rsidRPr="00A14CC3" w:rsidRDefault="005827D5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</w:t>
            </w:r>
          </w:p>
        </w:tc>
        <w:tc>
          <w:tcPr>
            <w:tcW w:w="1195" w:type="dxa"/>
            <w:vAlign w:val="center"/>
          </w:tcPr>
          <w:p w:rsidR="00617972" w:rsidRPr="00BD0E8C" w:rsidRDefault="00BE1C68" w:rsidP="0053662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189" w:type="dxa"/>
            <w:vAlign w:val="center"/>
          </w:tcPr>
          <w:p w:rsidR="00617972" w:rsidRPr="00BD0E8C" w:rsidRDefault="00FE160E" w:rsidP="00A92D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312" w:type="dxa"/>
            <w:vAlign w:val="center"/>
          </w:tcPr>
          <w:p w:rsidR="00617972" w:rsidRPr="008E7EE5" w:rsidRDefault="00343D55" w:rsidP="00141C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-50</w:t>
            </w:r>
          </w:p>
        </w:tc>
      </w:tr>
      <w:tr w:rsidR="009A7CFC" w:rsidRPr="00A14CC3" w:rsidTr="00BD7693">
        <w:trPr>
          <w:trHeight w:val="269"/>
        </w:trPr>
        <w:tc>
          <w:tcPr>
            <w:tcW w:w="796" w:type="dxa"/>
            <w:vMerge/>
            <w:textDirection w:val="btLr"/>
            <w:vAlign w:val="center"/>
          </w:tcPr>
          <w:p w:rsidR="009A7CFC" w:rsidRPr="00A14CC3" w:rsidRDefault="009A7CFC" w:rsidP="00617972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57" w:type="dxa"/>
            <w:gridSpan w:val="3"/>
            <w:vAlign w:val="center"/>
          </w:tcPr>
          <w:p w:rsidR="009A7CFC" w:rsidRDefault="009A7CFC" w:rsidP="009A7C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ст. 200.2 УК РФ</w:t>
            </w:r>
          </w:p>
        </w:tc>
        <w:tc>
          <w:tcPr>
            <w:tcW w:w="396" w:type="dxa"/>
            <w:vAlign w:val="center"/>
          </w:tcPr>
          <w:p w:rsidR="009A7CFC" w:rsidRPr="00A14CC3" w:rsidRDefault="005827D5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1195" w:type="dxa"/>
            <w:vAlign w:val="center"/>
          </w:tcPr>
          <w:p w:rsidR="009A7CFC" w:rsidRPr="00BD0E8C" w:rsidRDefault="00AC14FC" w:rsidP="00AC14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89" w:type="dxa"/>
            <w:vAlign w:val="center"/>
          </w:tcPr>
          <w:p w:rsidR="009A7CFC" w:rsidRPr="00BD0E8C" w:rsidRDefault="00FE160E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312" w:type="dxa"/>
            <w:vAlign w:val="center"/>
          </w:tcPr>
          <w:p w:rsidR="009A7CFC" w:rsidRPr="008E7EE5" w:rsidRDefault="00E231D4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-66,6</w:t>
            </w:r>
          </w:p>
        </w:tc>
      </w:tr>
      <w:tr w:rsidR="009A7CFC" w:rsidRPr="00A14CC3" w:rsidTr="00BD7693">
        <w:trPr>
          <w:trHeight w:val="269"/>
        </w:trPr>
        <w:tc>
          <w:tcPr>
            <w:tcW w:w="796" w:type="dxa"/>
            <w:vMerge/>
            <w:textDirection w:val="btLr"/>
            <w:vAlign w:val="center"/>
          </w:tcPr>
          <w:p w:rsidR="009A7CFC" w:rsidRPr="00A14CC3" w:rsidRDefault="009A7CFC" w:rsidP="00617972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57" w:type="dxa"/>
            <w:gridSpan w:val="3"/>
            <w:vAlign w:val="center"/>
          </w:tcPr>
          <w:p w:rsidR="009A7CFC" w:rsidRDefault="009A7CFC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ст. 226.1 УК РФ</w:t>
            </w:r>
          </w:p>
        </w:tc>
        <w:tc>
          <w:tcPr>
            <w:tcW w:w="396" w:type="dxa"/>
            <w:vAlign w:val="center"/>
          </w:tcPr>
          <w:p w:rsidR="009A7CFC" w:rsidRPr="00A14CC3" w:rsidRDefault="005827D5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1195" w:type="dxa"/>
            <w:vAlign w:val="center"/>
          </w:tcPr>
          <w:p w:rsidR="009A7CFC" w:rsidRPr="00BD0E8C" w:rsidRDefault="00AC14FC" w:rsidP="00AC14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BE1C68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189" w:type="dxa"/>
            <w:vAlign w:val="center"/>
          </w:tcPr>
          <w:p w:rsidR="009A7CFC" w:rsidRPr="00BD0E8C" w:rsidRDefault="00642A9C" w:rsidP="00BE1C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3279FC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312" w:type="dxa"/>
            <w:vAlign w:val="center"/>
          </w:tcPr>
          <w:p w:rsidR="009A7CFC" w:rsidRPr="008E7EE5" w:rsidRDefault="00343D55" w:rsidP="003C0B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+164,7</w:t>
            </w:r>
          </w:p>
        </w:tc>
      </w:tr>
      <w:tr w:rsidR="00A01676" w:rsidRPr="00A14CC3" w:rsidTr="00BD7693">
        <w:trPr>
          <w:trHeight w:val="258"/>
        </w:trPr>
        <w:tc>
          <w:tcPr>
            <w:tcW w:w="796" w:type="dxa"/>
            <w:vMerge/>
          </w:tcPr>
          <w:p w:rsidR="00617972" w:rsidRPr="00A14CC3" w:rsidRDefault="00617972" w:rsidP="00CD56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57" w:type="dxa"/>
            <w:gridSpan w:val="3"/>
            <w:vAlign w:val="center"/>
          </w:tcPr>
          <w:p w:rsidR="00617972" w:rsidRPr="00A14CC3" w:rsidRDefault="00A14CC3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ст. 229.1 УК РФ</w:t>
            </w:r>
          </w:p>
        </w:tc>
        <w:tc>
          <w:tcPr>
            <w:tcW w:w="396" w:type="dxa"/>
            <w:vAlign w:val="center"/>
          </w:tcPr>
          <w:p w:rsidR="00617972" w:rsidRPr="00A14CC3" w:rsidRDefault="005827D5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</w:t>
            </w:r>
          </w:p>
        </w:tc>
        <w:tc>
          <w:tcPr>
            <w:tcW w:w="1195" w:type="dxa"/>
            <w:vAlign w:val="center"/>
          </w:tcPr>
          <w:p w:rsidR="00617972" w:rsidRPr="00BD0E8C" w:rsidRDefault="003279FC" w:rsidP="00AC14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AC14FC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89" w:type="dxa"/>
            <w:vAlign w:val="center"/>
          </w:tcPr>
          <w:p w:rsidR="00617972" w:rsidRPr="00BD0E8C" w:rsidRDefault="003279FC" w:rsidP="00BE1C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1312" w:type="dxa"/>
            <w:vAlign w:val="center"/>
          </w:tcPr>
          <w:p w:rsidR="00617972" w:rsidRPr="008E7EE5" w:rsidRDefault="00E231D4" w:rsidP="00343D5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</w:t>
            </w:r>
            <w:r w:rsidR="00343D55">
              <w:rPr>
                <w:rFonts w:ascii="Times New Roman" w:hAnsi="Times New Roman" w:cs="Times New Roman"/>
                <w:sz w:val="18"/>
                <w:szCs w:val="18"/>
              </w:rPr>
              <w:t>14,2</w:t>
            </w:r>
          </w:p>
        </w:tc>
      </w:tr>
      <w:tr w:rsidR="00913F7C" w:rsidRPr="00A14CC3" w:rsidTr="00BD7693">
        <w:trPr>
          <w:trHeight w:val="360"/>
        </w:trPr>
        <w:tc>
          <w:tcPr>
            <w:tcW w:w="5253" w:type="dxa"/>
            <w:gridSpan w:val="4"/>
            <w:vAlign w:val="center"/>
          </w:tcPr>
          <w:p w:rsidR="00913F7C" w:rsidRPr="00A14CC3" w:rsidRDefault="00A14CC3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общественных местах</w:t>
            </w:r>
          </w:p>
        </w:tc>
        <w:tc>
          <w:tcPr>
            <w:tcW w:w="396" w:type="dxa"/>
            <w:vAlign w:val="center"/>
          </w:tcPr>
          <w:p w:rsidR="00913F7C" w:rsidRPr="00A14CC3" w:rsidRDefault="005827D5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</w:t>
            </w:r>
          </w:p>
        </w:tc>
        <w:tc>
          <w:tcPr>
            <w:tcW w:w="1195" w:type="dxa"/>
            <w:vAlign w:val="center"/>
          </w:tcPr>
          <w:p w:rsidR="00913F7C" w:rsidRPr="00BD0E8C" w:rsidRDefault="00624495" w:rsidP="00AC14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AC14FC">
              <w:rPr>
                <w:rFonts w:ascii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1189" w:type="dxa"/>
            <w:vAlign w:val="center"/>
          </w:tcPr>
          <w:p w:rsidR="00913F7C" w:rsidRPr="00BD0E8C" w:rsidRDefault="003279FC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388</w:t>
            </w:r>
          </w:p>
        </w:tc>
        <w:tc>
          <w:tcPr>
            <w:tcW w:w="1312" w:type="dxa"/>
            <w:vAlign w:val="center"/>
          </w:tcPr>
          <w:p w:rsidR="00913F7C" w:rsidRPr="008E7EE5" w:rsidRDefault="00E231D4" w:rsidP="00343D5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</w:t>
            </w:r>
            <w:r w:rsidR="00343D55">
              <w:rPr>
                <w:rFonts w:ascii="Times New Roman" w:hAnsi="Times New Roman" w:cs="Times New Roman"/>
                <w:sz w:val="18"/>
                <w:szCs w:val="18"/>
              </w:rPr>
              <w:t>37,3</w:t>
            </w:r>
          </w:p>
        </w:tc>
      </w:tr>
      <w:tr w:rsidR="001702D7" w:rsidRPr="00A14CC3" w:rsidTr="00BD7693">
        <w:trPr>
          <w:trHeight w:val="360"/>
        </w:trPr>
        <w:tc>
          <w:tcPr>
            <w:tcW w:w="5253" w:type="dxa"/>
            <w:gridSpan w:val="4"/>
            <w:vAlign w:val="center"/>
          </w:tcPr>
          <w:p w:rsidR="001702D7" w:rsidRDefault="001702D7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Укрытые от учёта преступления</w:t>
            </w:r>
          </w:p>
        </w:tc>
        <w:tc>
          <w:tcPr>
            <w:tcW w:w="396" w:type="dxa"/>
            <w:vAlign w:val="center"/>
          </w:tcPr>
          <w:p w:rsidR="001702D7" w:rsidRDefault="005827D5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</w:t>
            </w:r>
          </w:p>
        </w:tc>
        <w:tc>
          <w:tcPr>
            <w:tcW w:w="1195" w:type="dxa"/>
            <w:vAlign w:val="center"/>
          </w:tcPr>
          <w:p w:rsidR="001702D7" w:rsidRDefault="00AC14FC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117</w:t>
            </w:r>
          </w:p>
        </w:tc>
        <w:tc>
          <w:tcPr>
            <w:tcW w:w="1189" w:type="dxa"/>
            <w:vAlign w:val="center"/>
          </w:tcPr>
          <w:p w:rsidR="001702D7" w:rsidRDefault="003279FC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1312" w:type="dxa"/>
            <w:vAlign w:val="center"/>
          </w:tcPr>
          <w:p w:rsidR="001702D7" w:rsidRPr="008E7EE5" w:rsidRDefault="00E231D4" w:rsidP="00343D5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</w:t>
            </w:r>
            <w:r w:rsidR="00343D55">
              <w:rPr>
                <w:rFonts w:ascii="Times New Roman" w:hAnsi="Times New Roman" w:cs="Times New Roman"/>
                <w:sz w:val="18"/>
                <w:szCs w:val="18"/>
              </w:rPr>
              <w:t>368</w:t>
            </w:r>
          </w:p>
        </w:tc>
      </w:tr>
    </w:tbl>
    <w:p w:rsidR="00913F7C" w:rsidRPr="00A14CC3" w:rsidRDefault="00913F7C" w:rsidP="00913F7C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</w:p>
    <w:sectPr w:rsidR="00913F7C" w:rsidRPr="00A14C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7F2B" w:rsidRDefault="00FF7F2B" w:rsidP="00A01676">
      <w:pPr>
        <w:spacing w:after="0" w:line="240" w:lineRule="auto"/>
      </w:pPr>
      <w:r>
        <w:separator/>
      </w:r>
    </w:p>
  </w:endnote>
  <w:endnote w:type="continuationSeparator" w:id="0">
    <w:p w:rsidR="00FF7F2B" w:rsidRDefault="00FF7F2B" w:rsidP="00A016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7F2B" w:rsidRDefault="00FF7F2B" w:rsidP="00A01676">
      <w:pPr>
        <w:spacing w:after="0" w:line="240" w:lineRule="auto"/>
      </w:pPr>
      <w:r>
        <w:separator/>
      </w:r>
    </w:p>
  </w:footnote>
  <w:footnote w:type="continuationSeparator" w:id="0">
    <w:p w:rsidR="00FF7F2B" w:rsidRDefault="00FF7F2B" w:rsidP="00A0167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31A6"/>
    <w:rsid w:val="00033A8A"/>
    <w:rsid w:val="0004722D"/>
    <w:rsid w:val="0005503A"/>
    <w:rsid w:val="000861ED"/>
    <w:rsid w:val="00094140"/>
    <w:rsid w:val="00096D5E"/>
    <w:rsid w:val="000B3C2E"/>
    <w:rsid w:val="000B79D2"/>
    <w:rsid w:val="000C140C"/>
    <w:rsid w:val="000C2787"/>
    <w:rsid w:val="000C4620"/>
    <w:rsid w:val="000D7945"/>
    <w:rsid w:val="000F6257"/>
    <w:rsid w:val="00116607"/>
    <w:rsid w:val="00141CEB"/>
    <w:rsid w:val="001702D7"/>
    <w:rsid w:val="0018734F"/>
    <w:rsid w:val="001B42BD"/>
    <w:rsid w:val="001F79B6"/>
    <w:rsid w:val="00201495"/>
    <w:rsid w:val="002102B6"/>
    <w:rsid w:val="002112D6"/>
    <w:rsid w:val="00211B3A"/>
    <w:rsid w:val="002150AC"/>
    <w:rsid w:val="0021563B"/>
    <w:rsid w:val="002265F9"/>
    <w:rsid w:val="002419E3"/>
    <w:rsid w:val="00271878"/>
    <w:rsid w:val="00286FFE"/>
    <w:rsid w:val="0028701E"/>
    <w:rsid w:val="002B353B"/>
    <w:rsid w:val="002B69B1"/>
    <w:rsid w:val="002C4B27"/>
    <w:rsid w:val="002D68B6"/>
    <w:rsid w:val="002F0778"/>
    <w:rsid w:val="0031300F"/>
    <w:rsid w:val="003279FC"/>
    <w:rsid w:val="00343D55"/>
    <w:rsid w:val="003527BF"/>
    <w:rsid w:val="00396034"/>
    <w:rsid w:val="003B31A6"/>
    <w:rsid w:val="003C0B92"/>
    <w:rsid w:val="003D35BA"/>
    <w:rsid w:val="00450FC3"/>
    <w:rsid w:val="00453981"/>
    <w:rsid w:val="00457443"/>
    <w:rsid w:val="00457BD5"/>
    <w:rsid w:val="004611F9"/>
    <w:rsid w:val="00465576"/>
    <w:rsid w:val="00487E7A"/>
    <w:rsid w:val="00490185"/>
    <w:rsid w:val="00490E53"/>
    <w:rsid w:val="004972FF"/>
    <w:rsid w:val="0053662D"/>
    <w:rsid w:val="005827D5"/>
    <w:rsid w:val="005A4900"/>
    <w:rsid w:val="005D1B8A"/>
    <w:rsid w:val="005E3F51"/>
    <w:rsid w:val="00617972"/>
    <w:rsid w:val="00624495"/>
    <w:rsid w:val="00642A9C"/>
    <w:rsid w:val="006461D7"/>
    <w:rsid w:val="006948D3"/>
    <w:rsid w:val="006D62AF"/>
    <w:rsid w:val="007245BF"/>
    <w:rsid w:val="00726FB8"/>
    <w:rsid w:val="0073217D"/>
    <w:rsid w:val="007966CA"/>
    <w:rsid w:val="007B1B38"/>
    <w:rsid w:val="007D4645"/>
    <w:rsid w:val="00847B90"/>
    <w:rsid w:val="008572F1"/>
    <w:rsid w:val="0087356D"/>
    <w:rsid w:val="00873EF5"/>
    <w:rsid w:val="008748B4"/>
    <w:rsid w:val="0088437C"/>
    <w:rsid w:val="008E7EE5"/>
    <w:rsid w:val="009024E4"/>
    <w:rsid w:val="00913F7C"/>
    <w:rsid w:val="009568B5"/>
    <w:rsid w:val="0096324D"/>
    <w:rsid w:val="00995B39"/>
    <w:rsid w:val="009A4E87"/>
    <w:rsid w:val="009A67ED"/>
    <w:rsid w:val="009A7CFC"/>
    <w:rsid w:val="009C1EA0"/>
    <w:rsid w:val="00A01676"/>
    <w:rsid w:val="00A14CC3"/>
    <w:rsid w:val="00A22719"/>
    <w:rsid w:val="00A70494"/>
    <w:rsid w:val="00A83DCA"/>
    <w:rsid w:val="00A91FBA"/>
    <w:rsid w:val="00A92DA7"/>
    <w:rsid w:val="00AA0528"/>
    <w:rsid w:val="00AC14FC"/>
    <w:rsid w:val="00AC1EE3"/>
    <w:rsid w:val="00B235BC"/>
    <w:rsid w:val="00B402D6"/>
    <w:rsid w:val="00B420D6"/>
    <w:rsid w:val="00B47A32"/>
    <w:rsid w:val="00B66CF8"/>
    <w:rsid w:val="00B76341"/>
    <w:rsid w:val="00B817B0"/>
    <w:rsid w:val="00BC2EAF"/>
    <w:rsid w:val="00BD0E8C"/>
    <w:rsid w:val="00BD7693"/>
    <w:rsid w:val="00BE1C68"/>
    <w:rsid w:val="00C333F3"/>
    <w:rsid w:val="00C731C6"/>
    <w:rsid w:val="00C82CAA"/>
    <w:rsid w:val="00CB6B12"/>
    <w:rsid w:val="00CC11B7"/>
    <w:rsid w:val="00CC34EF"/>
    <w:rsid w:val="00CE5749"/>
    <w:rsid w:val="00DA3DF2"/>
    <w:rsid w:val="00DB4EEA"/>
    <w:rsid w:val="00DC0A35"/>
    <w:rsid w:val="00DC4499"/>
    <w:rsid w:val="00E05C88"/>
    <w:rsid w:val="00E17FFD"/>
    <w:rsid w:val="00E231D4"/>
    <w:rsid w:val="00E6708B"/>
    <w:rsid w:val="00EC01E6"/>
    <w:rsid w:val="00EC591E"/>
    <w:rsid w:val="00EC7267"/>
    <w:rsid w:val="00ED1D07"/>
    <w:rsid w:val="00F0215A"/>
    <w:rsid w:val="00F13D74"/>
    <w:rsid w:val="00F32EAF"/>
    <w:rsid w:val="00F41619"/>
    <w:rsid w:val="00F76F2E"/>
    <w:rsid w:val="00F95AF2"/>
    <w:rsid w:val="00FE160E"/>
    <w:rsid w:val="00FF7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8F2C3A-35FE-43CF-8162-4A932FCB1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13F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016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01676"/>
  </w:style>
  <w:style w:type="paragraph" w:styleId="a6">
    <w:name w:val="footer"/>
    <w:basedOn w:val="a"/>
    <w:link w:val="a7"/>
    <w:uiPriority w:val="99"/>
    <w:unhideWhenUsed/>
    <w:rsid w:val="00A016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01676"/>
  </w:style>
  <w:style w:type="paragraph" w:styleId="a8">
    <w:name w:val="Balloon Text"/>
    <w:basedOn w:val="a"/>
    <w:link w:val="a9"/>
    <w:uiPriority w:val="99"/>
    <w:semiHidden/>
    <w:unhideWhenUsed/>
    <w:rsid w:val="00C82C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82CA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</Pages>
  <Words>391</Words>
  <Characters>2233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User01</dc:creator>
  <cp:keywords/>
  <dc:description/>
  <cp:lastModifiedBy>User01</cp:lastModifiedBy>
  <cp:revision>11</cp:revision>
  <cp:lastPrinted>2019-04-22T09:03:00Z</cp:lastPrinted>
  <dcterms:created xsi:type="dcterms:W3CDTF">2019-07-08T11:39:00Z</dcterms:created>
  <dcterms:modified xsi:type="dcterms:W3CDTF">2019-07-29T13:28:00Z</dcterms:modified>
</cp:coreProperties>
</file>